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CF" w:rsidRDefault="00E303CF" w:rsidP="00E303CF">
      <w:pPr>
        <w:rPr>
          <w:b/>
          <w:sz w:val="28"/>
          <w:szCs w:val="28"/>
          <w:u w:val="single"/>
        </w:rPr>
      </w:pPr>
      <w:bookmarkStart w:id="0" w:name="_GoBack"/>
      <w:bookmarkEnd w:id="0"/>
    </w:p>
    <w:p w:rsidR="00E303CF" w:rsidRDefault="00E303CF" w:rsidP="00E303CF">
      <w:pPr>
        <w:jc w:val="center"/>
        <w:rPr>
          <w:b/>
          <w:sz w:val="28"/>
          <w:szCs w:val="28"/>
        </w:rPr>
      </w:pPr>
      <w:proofErr w:type="spellStart"/>
      <w:r>
        <w:rPr>
          <w:b/>
          <w:sz w:val="28"/>
          <w:szCs w:val="28"/>
        </w:rPr>
        <w:t>Здоровьесбережение</w:t>
      </w:r>
      <w:proofErr w:type="spellEnd"/>
      <w:r>
        <w:rPr>
          <w:b/>
          <w:sz w:val="28"/>
          <w:szCs w:val="28"/>
        </w:rPr>
        <w:t xml:space="preserve"> в образовательном процессе.</w:t>
      </w:r>
    </w:p>
    <w:p w:rsidR="00E303CF" w:rsidRDefault="00E303CF" w:rsidP="00E303CF">
      <w:pPr>
        <w:jc w:val="both"/>
        <w:rPr>
          <w:b/>
          <w:bCs/>
          <w:sz w:val="28"/>
          <w:szCs w:val="28"/>
        </w:rPr>
      </w:pPr>
    </w:p>
    <w:p w:rsidR="00E303CF" w:rsidRDefault="00E303CF" w:rsidP="00E303CF">
      <w:pPr>
        <w:ind w:firstLine="708"/>
        <w:jc w:val="both"/>
        <w:rPr>
          <w:sz w:val="28"/>
          <w:szCs w:val="28"/>
        </w:rPr>
      </w:pPr>
      <w:r>
        <w:rPr>
          <w:sz w:val="28"/>
          <w:szCs w:val="28"/>
        </w:rPr>
        <w:t>Главное условие реализации образовательной программы – обучение без нанесения вреда здоровью детей.</w:t>
      </w:r>
    </w:p>
    <w:p w:rsidR="00E303CF" w:rsidRDefault="00E303CF" w:rsidP="00E303CF">
      <w:pPr>
        <w:ind w:firstLine="708"/>
        <w:jc w:val="both"/>
        <w:rPr>
          <w:rFonts w:cs="Times New Roman CYR"/>
          <w:sz w:val="28"/>
          <w:szCs w:val="28"/>
        </w:rPr>
      </w:pPr>
      <w:r>
        <w:rPr>
          <w:rFonts w:cs="Times New Roman CYR"/>
          <w:sz w:val="28"/>
          <w:szCs w:val="28"/>
        </w:rPr>
        <w:t>Для сохранения здоровья учебный процесс организован с соблюдением расписания занятий, составленного в соответствии с требованиями СанПиНа; через каждые 45 минут – перерыв; между занятиями проводится проветривание кабинета. На занятии виды деятельности, требующие большого напряжения, чередуются с более легкими. Также организуются кратковременные перерывы.</w:t>
      </w:r>
    </w:p>
    <w:p w:rsidR="00E303CF" w:rsidRDefault="00E303CF" w:rsidP="00E303CF">
      <w:pPr>
        <w:ind w:firstLine="708"/>
        <w:jc w:val="both"/>
        <w:rPr>
          <w:rFonts w:cs="Times New Roman CYR"/>
          <w:sz w:val="28"/>
          <w:szCs w:val="28"/>
        </w:rPr>
      </w:pPr>
      <w:r>
        <w:rPr>
          <w:rFonts w:cs="Times New Roman CYR"/>
          <w:sz w:val="28"/>
          <w:szCs w:val="28"/>
        </w:rPr>
        <w:t>Большое внимание уделяется правилам безопасности. Систематически проводятся инструктажи по технике безопасности, текущие инструктажи. В помещении оборудована вентиляция.</w:t>
      </w:r>
    </w:p>
    <w:p w:rsidR="00E303CF" w:rsidRDefault="00E303CF" w:rsidP="00E303CF">
      <w:pPr>
        <w:ind w:firstLine="708"/>
        <w:jc w:val="both"/>
        <w:rPr>
          <w:rFonts w:cs="Times New Roman CYR"/>
          <w:sz w:val="28"/>
          <w:szCs w:val="28"/>
        </w:rPr>
      </w:pPr>
      <w:r>
        <w:rPr>
          <w:rFonts w:cs="Times New Roman CYR"/>
          <w:sz w:val="28"/>
          <w:szCs w:val="28"/>
        </w:rPr>
        <w:t>В деятельности применяются методы:</w:t>
      </w:r>
    </w:p>
    <w:p w:rsidR="00E303CF" w:rsidRDefault="00E303CF" w:rsidP="00E303CF">
      <w:pPr>
        <w:jc w:val="both"/>
        <w:rPr>
          <w:rFonts w:cs="Times New Roman CYR"/>
          <w:sz w:val="28"/>
          <w:szCs w:val="28"/>
        </w:rPr>
      </w:pPr>
      <w:r>
        <w:rPr>
          <w:rFonts w:cs="Times New Roman CYR"/>
          <w:sz w:val="28"/>
          <w:szCs w:val="28"/>
        </w:rPr>
        <w:t xml:space="preserve">- метод формирования сознания по </w:t>
      </w:r>
      <w:proofErr w:type="spellStart"/>
      <w:r>
        <w:rPr>
          <w:rFonts w:cs="Times New Roman CYR"/>
          <w:sz w:val="28"/>
          <w:szCs w:val="28"/>
        </w:rPr>
        <w:t>здоровьесбережению</w:t>
      </w:r>
      <w:proofErr w:type="spellEnd"/>
      <w:r>
        <w:rPr>
          <w:rFonts w:cs="Times New Roman CYR"/>
          <w:sz w:val="28"/>
          <w:szCs w:val="28"/>
        </w:rPr>
        <w:t>, который включает такие формы работы, как беседа, объяснение, демонстрация, внушение, приведение положительных примеров здорового образа жизни;</w:t>
      </w:r>
    </w:p>
    <w:p w:rsidR="00E303CF" w:rsidRDefault="00E303CF" w:rsidP="00E303CF">
      <w:pPr>
        <w:jc w:val="both"/>
        <w:rPr>
          <w:rFonts w:cs="Times New Roman CYR"/>
          <w:sz w:val="28"/>
          <w:szCs w:val="28"/>
        </w:rPr>
      </w:pPr>
      <w:r>
        <w:rPr>
          <w:rFonts w:cs="Times New Roman CYR"/>
          <w:sz w:val="28"/>
          <w:szCs w:val="28"/>
        </w:rPr>
        <w:t>- метод разумной организации деятельности с предвидением результатов;</w:t>
      </w:r>
    </w:p>
    <w:p w:rsidR="00E303CF" w:rsidRDefault="00E303CF" w:rsidP="00E303CF">
      <w:pPr>
        <w:jc w:val="both"/>
        <w:rPr>
          <w:rFonts w:cs="Times New Roman CYR"/>
          <w:sz w:val="28"/>
          <w:szCs w:val="28"/>
        </w:rPr>
      </w:pPr>
      <w:r>
        <w:rPr>
          <w:rFonts w:cs="Times New Roman CYR"/>
          <w:sz w:val="28"/>
          <w:szCs w:val="28"/>
        </w:rPr>
        <w:t>- метод формирования опыта поведения (практика);</w:t>
      </w:r>
    </w:p>
    <w:p w:rsidR="00E303CF" w:rsidRDefault="00E303CF" w:rsidP="00E303CF">
      <w:pPr>
        <w:jc w:val="both"/>
        <w:rPr>
          <w:rFonts w:cs="Times New Roman CYR"/>
          <w:sz w:val="28"/>
          <w:szCs w:val="28"/>
        </w:rPr>
      </w:pPr>
      <w:r>
        <w:rPr>
          <w:rFonts w:cs="Times New Roman CYR"/>
          <w:sz w:val="28"/>
          <w:szCs w:val="28"/>
        </w:rPr>
        <w:t>- методы стимулирования должного поведения (поощрение, одобрение, осуждение, наказание).</w:t>
      </w:r>
    </w:p>
    <w:p w:rsidR="00E303CF" w:rsidRDefault="00E303CF" w:rsidP="00E303CF">
      <w:pPr>
        <w:outlineLvl w:val="1"/>
        <w:rPr>
          <w:b/>
          <w:bCs/>
          <w:sz w:val="28"/>
          <w:szCs w:val="28"/>
        </w:rPr>
      </w:pPr>
    </w:p>
    <w:p w:rsidR="00E303CF" w:rsidRDefault="00E303CF" w:rsidP="00E303CF">
      <w:pPr>
        <w:outlineLvl w:val="1"/>
        <w:rPr>
          <w:b/>
          <w:bCs/>
          <w:sz w:val="28"/>
          <w:szCs w:val="28"/>
        </w:rPr>
      </w:pPr>
      <w:r>
        <w:rPr>
          <w:b/>
          <w:bCs/>
          <w:sz w:val="28"/>
          <w:szCs w:val="28"/>
        </w:rPr>
        <w:t xml:space="preserve">Принципы </w:t>
      </w:r>
      <w:proofErr w:type="spellStart"/>
      <w:r>
        <w:rPr>
          <w:b/>
          <w:bCs/>
          <w:sz w:val="28"/>
          <w:szCs w:val="28"/>
        </w:rPr>
        <w:t>здоровьесбережения</w:t>
      </w:r>
      <w:proofErr w:type="spellEnd"/>
    </w:p>
    <w:p w:rsidR="00E303CF" w:rsidRDefault="00E303CF" w:rsidP="00E303CF">
      <w:pPr>
        <w:outlineLvl w:val="1"/>
        <w:rPr>
          <w:b/>
          <w:bCs/>
          <w:sz w:val="28"/>
          <w:szCs w:val="28"/>
        </w:rPr>
      </w:pPr>
    </w:p>
    <w:p w:rsidR="00E303CF" w:rsidRDefault="00E303CF" w:rsidP="00E303CF">
      <w:pPr>
        <w:ind w:firstLine="709"/>
        <w:jc w:val="both"/>
        <w:rPr>
          <w:iCs/>
          <w:color w:val="000000"/>
          <w:sz w:val="28"/>
          <w:szCs w:val="28"/>
        </w:rPr>
      </w:pPr>
      <w:r>
        <w:rPr>
          <w:color w:val="000000"/>
          <w:sz w:val="28"/>
          <w:szCs w:val="28"/>
        </w:rPr>
        <w:t>По сло</w:t>
      </w:r>
      <w:r>
        <w:rPr>
          <w:color w:val="000000"/>
          <w:sz w:val="28"/>
          <w:szCs w:val="28"/>
        </w:rPr>
        <w:softHyphen/>
        <w:t>вам профессора Н. К. Смирнова, </w:t>
      </w:r>
      <w:r>
        <w:rPr>
          <w:iCs/>
          <w:color w:val="000000"/>
          <w:sz w:val="28"/>
          <w:szCs w:val="28"/>
        </w:rPr>
        <w:t>«здоровьесберегающие образовательные технологии </w:t>
      </w:r>
      <w:r>
        <w:rPr>
          <w:color w:val="000000"/>
          <w:sz w:val="28"/>
          <w:szCs w:val="28"/>
        </w:rPr>
        <w:t>— </w:t>
      </w:r>
      <w:r>
        <w:rPr>
          <w:iCs/>
          <w:color w:val="000000"/>
          <w:sz w:val="28"/>
          <w:szCs w:val="28"/>
        </w:rPr>
        <w:t>это системный подход к обучению и воспитанию, построенный на стремлении педагога не нанести ущерб здоровью учащихся».</w:t>
      </w:r>
    </w:p>
    <w:p w:rsidR="00E303CF" w:rsidRDefault="00E303CF" w:rsidP="00E303CF">
      <w:pPr>
        <w:ind w:firstLine="709"/>
        <w:jc w:val="both"/>
        <w:rPr>
          <w:color w:val="000000"/>
          <w:sz w:val="28"/>
          <w:szCs w:val="28"/>
        </w:rPr>
      </w:pPr>
      <w:r>
        <w:rPr>
          <w:color w:val="000000"/>
          <w:sz w:val="28"/>
          <w:szCs w:val="28"/>
        </w:rPr>
        <w:t>Понятие «</w:t>
      </w:r>
      <w:proofErr w:type="spellStart"/>
      <w:r>
        <w:rPr>
          <w:color w:val="000000"/>
          <w:sz w:val="28"/>
          <w:szCs w:val="28"/>
        </w:rPr>
        <w:t>здоровьесберегающая</w:t>
      </w:r>
      <w:proofErr w:type="spellEnd"/>
      <w:r>
        <w:rPr>
          <w:color w:val="000000"/>
          <w:sz w:val="28"/>
          <w:szCs w:val="28"/>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r>
        <w:rPr>
          <w:color w:val="000000"/>
          <w:sz w:val="28"/>
          <w:szCs w:val="28"/>
        </w:rPr>
        <w:br/>
        <w:t xml:space="preserve">Данные технологии должны удовлетворять принципам </w:t>
      </w:r>
      <w:proofErr w:type="spellStart"/>
      <w:r>
        <w:rPr>
          <w:color w:val="000000"/>
          <w:sz w:val="28"/>
          <w:szCs w:val="28"/>
        </w:rPr>
        <w:t>здоровьесбережения</w:t>
      </w:r>
      <w:proofErr w:type="spellEnd"/>
      <w:r>
        <w:rPr>
          <w:color w:val="000000"/>
          <w:sz w:val="28"/>
          <w:szCs w:val="28"/>
        </w:rPr>
        <w:t>,</w:t>
      </w:r>
    </w:p>
    <w:p w:rsidR="00E303CF" w:rsidRDefault="00E303CF" w:rsidP="00E303CF">
      <w:pPr>
        <w:jc w:val="both"/>
        <w:rPr>
          <w:color w:val="000000"/>
          <w:sz w:val="28"/>
          <w:szCs w:val="28"/>
        </w:rPr>
      </w:pPr>
      <w:proofErr w:type="gramStart"/>
      <w:r>
        <w:rPr>
          <w:color w:val="000000"/>
          <w:sz w:val="28"/>
          <w:szCs w:val="28"/>
        </w:rPr>
        <w:t>которые</w:t>
      </w:r>
      <w:proofErr w:type="gramEnd"/>
      <w:r>
        <w:rPr>
          <w:color w:val="000000"/>
          <w:sz w:val="28"/>
          <w:szCs w:val="28"/>
        </w:rPr>
        <w:t xml:space="preserve"> сформулировал Н. К. Смирнов:</w:t>
      </w:r>
    </w:p>
    <w:p w:rsidR="00E303CF" w:rsidRDefault="00E303CF" w:rsidP="00E303CF">
      <w:pPr>
        <w:pStyle w:val="a3"/>
        <w:numPr>
          <w:ilvl w:val="0"/>
          <w:numId w:val="1"/>
        </w:numPr>
        <w:ind w:left="0" w:firstLine="1069"/>
        <w:jc w:val="both"/>
        <w:rPr>
          <w:color w:val="000000"/>
          <w:sz w:val="28"/>
          <w:szCs w:val="28"/>
        </w:rPr>
      </w:pPr>
      <w:r>
        <w:rPr>
          <w:iCs/>
          <w:color w:val="000000"/>
          <w:sz w:val="28"/>
          <w:szCs w:val="28"/>
          <w:u w:val="single"/>
        </w:rPr>
        <w:t>«Не навреди!»</w:t>
      </w:r>
      <w:r>
        <w:rPr>
          <w:iCs/>
          <w:color w:val="000000"/>
          <w:sz w:val="28"/>
          <w:szCs w:val="28"/>
        </w:rPr>
        <w:t> </w:t>
      </w:r>
      <w:r>
        <w:rPr>
          <w:color w:val="000000"/>
          <w:sz w:val="28"/>
          <w:szCs w:val="28"/>
        </w:rPr>
        <w:t>—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p>
    <w:p w:rsidR="00E303CF" w:rsidRDefault="00E303CF" w:rsidP="00E303CF">
      <w:pPr>
        <w:pStyle w:val="a3"/>
        <w:numPr>
          <w:ilvl w:val="0"/>
          <w:numId w:val="1"/>
        </w:numPr>
        <w:ind w:left="0" w:firstLine="1069"/>
        <w:jc w:val="both"/>
        <w:rPr>
          <w:color w:val="000000"/>
          <w:sz w:val="28"/>
          <w:szCs w:val="28"/>
        </w:rPr>
      </w:pPr>
      <w:r>
        <w:rPr>
          <w:iCs/>
          <w:color w:val="000000"/>
          <w:sz w:val="28"/>
          <w:szCs w:val="28"/>
          <w:u w:val="single"/>
        </w:rPr>
        <w:t>Приоритет заботы о здоровье учителя и учащегося</w:t>
      </w:r>
      <w:r>
        <w:rPr>
          <w:iCs/>
          <w:color w:val="000000"/>
          <w:sz w:val="28"/>
          <w:szCs w:val="28"/>
        </w:rPr>
        <w:t> </w:t>
      </w:r>
      <w:r>
        <w:rPr>
          <w:color w:val="000000"/>
          <w:sz w:val="28"/>
          <w:szCs w:val="28"/>
        </w:rPr>
        <w:t>— все используемое должно быть оценено с позиции влияния на психофизиологическое состояние участников образовательного процесса.</w:t>
      </w:r>
    </w:p>
    <w:p w:rsidR="00E303CF" w:rsidRDefault="00E303CF" w:rsidP="00E303CF">
      <w:pPr>
        <w:numPr>
          <w:ilvl w:val="1"/>
          <w:numId w:val="1"/>
        </w:numPr>
        <w:spacing w:after="200" w:line="276" w:lineRule="auto"/>
        <w:ind w:left="0" w:firstLine="1069"/>
        <w:jc w:val="both"/>
        <w:rPr>
          <w:color w:val="000000"/>
          <w:sz w:val="28"/>
          <w:szCs w:val="28"/>
        </w:rPr>
      </w:pPr>
      <w:r>
        <w:rPr>
          <w:iCs/>
          <w:color w:val="000000"/>
          <w:sz w:val="28"/>
          <w:szCs w:val="28"/>
          <w:u w:val="single"/>
        </w:rPr>
        <w:t>Непрерывность и преемственность</w:t>
      </w:r>
      <w:r>
        <w:rPr>
          <w:iCs/>
          <w:color w:val="000000"/>
          <w:sz w:val="28"/>
          <w:szCs w:val="28"/>
        </w:rPr>
        <w:t> </w:t>
      </w:r>
      <w:r>
        <w:rPr>
          <w:color w:val="000000"/>
          <w:sz w:val="28"/>
          <w:szCs w:val="28"/>
        </w:rPr>
        <w:t>— работа ведется не от случая к случаю, а каждый день и на каждом уроке.</w:t>
      </w:r>
    </w:p>
    <w:p w:rsidR="00E303CF" w:rsidRDefault="00E303CF" w:rsidP="00E303CF">
      <w:pPr>
        <w:numPr>
          <w:ilvl w:val="1"/>
          <w:numId w:val="1"/>
        </w:numPr>
        <w:spacing w:after="200" w:line="276" w:lineRule="auto"/>
        <w:ind w:left="0" w:firstLine="1069"/>
        <w:jc w:val="both"/>
        <w:rPr>
          <w:color w:val="000000"/>
          <w:sz w:val="28"/>
          <w:szCs w:val="28"/>
        </w:rPr>
      </w:pPr>
      <w:r>
        <w:rPr>
          <w:iCs/>
          <w:color w:val="000000"/>
          <w:sz w:val="28"/>
          <w:szCs w:val="28"/>
          <w:u w:val="single"/>
        </w:rPr>
        <w:lastRenderedPageBreak/>
        <w:t>Субъект-субъектные взаимоотношения</w:t>
      </w:r>
      <w:r>
        <w:rPr>
          <w:iCs/>
          <w:color w:val="000000"/>
          <w:sz w:val="28"/>
          <w:szCs w:val="28"/>
        </w:rPr>
        <w:t> </w:t>
      </w:r>
      <w:r>
        <w:rPr>
          <w:color w:val="000000"/>
          <w:sz w:val="28"/>
          <w:szCs w:val="28"/>
        </w:rPr>
        <w:t xml:space="preserve">— учащийся является непосредственным участником </w:t>
      </w:r>
      <w:proofErr w:type="spellStart"/>
      <w:r>
        <w:rPr>
          <w:color w:val="000000"/>
          <w:sz w:val="28"/>
          <w:szCs w:val="28"/>
        </w:rPr>
        <w:t>здоровьесберегающих</w:t>
      </w:r>
      <w:proofErr w:type="spellEnd"/>
      <w:r>
        <w:rPr>
          <w:color w:val="000000"/>
          <w:sz w:val="28"/>
          <w:szCs w:val="28"/>
        </w:rPr>
        <w:t xml:space="preserve"> мероприятий и в </w:t>
      </w:r>
      <w:proofErr w:type="gramStart"/>
      <w:r>
        <w:rPr>
          <w:color w:val="000000"/>
          <w:sz w:val="28"/>
          <w:szCs w:val="28"/>
        </w:rPr>
        <w:t>содержательном</w:t>
      </w:r>
      <w:proofErr w:type="gramEnd"/>
      <w:r>
        <w:rPr>
          <w:color w:val="000000"/>
          <w:sz w:val="28"/>
          <w:szCs w:val="28"/>
        </w:rPr>
        <w:t>, и в процессуальном аспектах.</w:t>
      </w:r>
    </w:p>
    <w:p w:rsidR="00E303CF" w:rsidRDefault="00E303CF" w:rsidP="00E303CF">
      <w:pPr>
        <w:numPr>
          <w:ilvl w:val="1"/>
          <w:numId w:val="1"/>
        </w:numPr>
        <w:spacing w:after="200" w:line="276" w:lineRule="auto"/>
        <w:ind w:left="0" w:firstLine="1069"/>
        <w:jc w:val="both"/>
        <w:rPr>
          <w:color w:val="000000"/>
          <w:sz w:val="28"/>
          <w:szCs w:val="28"/>
        </w:rPr>
      </w:pPr>
      <w:r>
        <w:rPr>
          <w:iCs/>
          <w:color w:val="000000"/>
          <w:sz w:val="28"/>
          <w:szCs w:val="28"/>
          <w:u w:val="single"/>
        </w:rPr>
        <w:t>Соответствие содержания и организации обучения возрастным особенностям учащихся</w:t>
      </w:r>
      <w:r>
        <w:rPr>
          <w:iCs/>
          <w:color w:val="000000"/>
          <w:sz w:val="28"/>
          <w:szCs w:val="28"/>
        </w:rPr>
        <w:t> </w:t>
      </w:r>
      <w:r>
        <w:rPr>
          <w:color w:val="000000"/>
          <w:sz w:val="28"/>
          <w:szCs w:val="28"/>
        </w:rPr>
        <w:t>— объем учебной нагрузки, сложность материала должны соответствовать возрасту учащихся.</w:t>
      </w:r>
    </w:p>
    <w:p w:rsidR="00E303CF" w:rsidRDefault="00E303CF" w:rsidP="00E303CF">
      <w:pPr>
        <w:numPr>
          <w:ilvl w:val="1"/>
          <w:numId w:val="1"/>
        </w:numPr>
        <w:spacing w:after="200" w:line="276" w:lineRule="auto"/>
        <w:ind w:left="0" w:firstLine="1069"/>
        <w:jc w:val="both"/>
        <w:rPr>
          <w:color w:val="000000"/>
          <w:sz w:val="28"/>
          <w:szCs w:val="28"/>
        </w:rPr>
      </w:pPr>
      <w:r>
        <w:rPr>
          <w:iCs/>
          <w:color w:val="000000"/>
          <w:sz w:val="28"/>
          <w:szCs w:val="28"/>
          <w:u w:val="single"/>
        </w:rPr>
        <w:t>Комплексный, междисциплинарный подход</w:t>
      </w:r>
      <w:r>
        <w:rPr>
          <w:iCs/>
          <w:color w:val="000000"/>
          <w:sz w:val="28"/>
          <w:szCs w:val="28"/>
        </w:rPr>
        <w:t> </w:t>
      </w:r>
      <w:r>
        <w:rPr>
          <w:color w:val="000000"/>
          <w:sz w:val="28"/>
          <w:szCs w:val="28"/>
        </w:rPr>
        <w:t>— единство в действиях педагогов, психологов и врачей.</w:t>
      </w:r>
    </w:p>
    <w:p w:rsidR="00E303CF" w:rsidRDefault="00E303CF" w:rsidP="00E303CF">
      <w:pPr>
        <w:numPr>
          <w:ilvl w:val="1"/>
          <w:numId w:val="1"/>
        </w:numPr>
        <w:spacing w:after="200" w:line="276" w:lineRule="auto"/>
        <w:ind w:left="0" w:firstLine="1069"/>
        <w:jc w:val="both"/>
        <w:rPr>
          <w:color w:val="000000"/>
          <w:sz w:val="28"/>
          <w:szCs w:val="28"/>
        </w:rPr>
      </w:pPr>
      <w:r>
        <w:rPr>
          <w:iCs/>
          <w:color w:val="000000"/>
          <w:sz w:val="28"/>
          <w:szCs w:val="28"/>
          <w:u w:val="single"/>
        </w:rPr>
        <w:t>Успех порождает успех</w:t>
      </w:r>
      <w:r>
        <w:rPr>
          <w:iCs/>
          <w:color w:val="000000"/>
          <w:sz w:val="28"/>
          <w:szCs w:val="28"/>
        </w:rPr>
        <w:t> </w:t>
      </w:r>
      <w:r>
        <w:rPr>
          <w:color w:val="000000"/>
          <w:sz w:val="28"/>
          <w:szCs w:val="28"/>
        </w:rPr>
        <w:t xml:space="preserve">— акцент делается только на </w:t>
      </w:r>
      <w:proofErr w:type="gramStart"/>
      <w:r>
        <w:rPr>
          <w:color w:val="000000"/>
          <w:sz w:val="28"/>
          <w:szCs w:val="28"/>
        </w:rPr>
        <w:t>хорошее</w:t>
      </w:r>
      <w:proofErr w:type="gramEnd"/>
      <w:r>
        <w:rPr>
          <w:color w:val="000000"/>
          <w:sz w:val="28"/>
          <w:szCs w:val="28"/>
        </w:rPr>
        <w:t>; в любом поступке, действии сначала выделяют положительное, а только потом отмечают недостатки.</w:t>
      </w:r>
    </w:p>
    <w:p w:rsidR="00E303CF" w:rsidRDefault="00E303CF" w:rsidP="00E303CF">
      <w:pPr>
        <w:numPr>
          <w:ilvl w:val="1"/>
          <w:numId w:val="1"/>
        </w:numPr>
        <w:spacing w:after="200" w:line="276" w:lineRule="auto"/>
        <w:ind w:left="0" w:firstLine="1069"/>
        <w:jc w:val="both"/>
        <w:rPr>
          <w:color w:val="000000"/>
          <w:sz w:val="28"/>
          <w:szCs w:val="28"/>
        </w:rPr>
      </w:pPr>
      <w:r>
        <w:rPr>
          <w:iCs/>
          <w:color w:val="000000"/>
          <w:sz w:val="28"/>
          <w:szCs w:val="28"/>
          <w:u w:val="single"/>
        </w:rPr>
        <w:t>Активность</w:t>
      </w:r>
      <w:r>
        <w:rPr>
          <w:iCs/>
          <w:color w:val="000000"/>
          <w:sz w:val="28"/>
          <w:szCs w:val="28"/>
        </w:rPr>
        <w:t> </w:t>
      </w:r>
      <w:r>
        <w:rPr>
          <w:color w:val="000000"/>
          <w:sz w:val="28"/>
          <w:szCs w:val="28"/>
        </w:rPr>
        <w:t>— активное включение, а любой процесс снижает риск переутомления.</w:t>
      </w:r>
    </w:p>
    <w:p w:rsidR="00E303CF" w:rsidRDefault="00E303CF" w:rsidP="00E303CF">
      <w:pPr>
        <w:pStyle w:val="a3"/>
        <w:numPr>
          <w:ilvl w:val="0"/>
          <w:numId w:val="1"/>
        </w:numPr>
        <w:ind w:left="0" w:firstLine="1069"/>
        <w:jc w:val="both"/>
        <w:rPr>
          <w:color w:val="000000"/>
          <w:sz w:val="28"/>
          <w:szCs w:val="28"/>
        </w:rPr>
      </w:pPr>
      <w:r>
        <w:rPr>
          <w:iCs/>
          <w:color w:val="000000"/>
          <w:sz w:val="28"/>
          <w:szCs w:val="28"/>
          <w:u w:val="single"/>
        </w:rPr>
        <w:t>Ответственность за свое здоровье</w:t>
      </w:r>
      <w:r>
        <w:rPr>
          <w:iCs/>
          <w:color w:val="000000"/>
          <w:sz w:val="28"/>
          <w:szCs w:val="28"/>
        </w:rPr>
        <w:t> </w:t>
      </w:r>
      <w:r>
        <w:rPr>
          <w:color w:val="000000"/>
          <w:sz w:val="28"/>
          <w:szCs w:val="28"/>
        </w:rPr>
        <w:t>—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здоровьесберегающие технологии.</w:t>
      </w:r>
    </w:p>
    <w:p w:rsidR="00E303CF" w:rsidRDefault="00E303CF" w:rsidP="00E303CF">
      <w:pPr>
        <w:pStyle w:val="a3"/>
        <w:ind w:left="0" w:firstLine="709"/>
        <w:jc w:val="both"/>
        <w:rPr>
          <w:b/>
          <w:bCs/>
          <w:color w:val="000000"/>
          <w:sz w:val="28"/>
          <w:szCs w:val="28"/>
        </w:rPr>
      </w:pPr>
      <w:r>
        <w:rPr>
          <w:color w:val="000000"/>
          <w:sz w:val="28"/>
          <w:szCs w:val="28"/>
        </w:rPr>
        <w:br/>
      </w:r>
      <w:r>
        <w:rPr>
          <w:b/>
          <w:bCs/>
          <w:color w:val="000000"/>
          <w:sz w:val="28"/>
          <w:szCs w:val="28"/>
        </w:rPr>
        <w:t>Технологии, обеспечивающие гигиенически оптимальные условия образовательного процесса</w:t>
      </w:r>
    </w:p>
    <w:p w:rsidR="00E303CF" w:rsidRDefault="00E303CF" w:rsidP="00E303CF">
      <w:pPr>
        <w:pStyle w:val="a3"/>
        <w:ind w:left="0" w:firstLine="709"/>
        <w:jc w:val="both"/>
        <w:rPr>
          <w:b/>
          <w:bCs/>
          <w:color w:val="000000"/>
          <w:sz w:val="28"/>
          <w:szCs w:val="28"/>
        </w:rPr>
      </w:pPr>
    </w:p>
    <w:p w:rsidR="00E303CF" w:rsidRDefault="00E303CF" w:rsidP="00E303CF">
      <w:pPr>
        <w:pStyle w:val="a3"/>
        <w:ind w:left="0" w:firstLine="709"/>
        <w:jc w:val="both"/>
        <w:rPr>
          <w:color w:val="000000"/>
          <w:sz w:val="28"/>
          <w:szCs w:val="28"/>
        </w:rPr>
      </w:pPr>
      <w:r>
        <w:rPr>
          <w:color w:val="000000"/>
          <w:sz w:val="28"/>
          <w:szCs w:val="28"/>
        </w:rPr>
        <w:t>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rsidR="00E303CF" w:rsidRDefault="00E303CF" w:rsidP="00E303CF">
      <w:pPr>
        <w:pStyle w:val="a3"/>
        <w:ind w:left="0" w:firstLine="709"/>
        <w:jc w:val="both"/>
        <w:rPr>
          <w:color w:val="000000"/>
          <w:sz w:val="28"/>
          <w:szCs w:val="28"/>
        </w:rPr>
      </w:pPr>
      <w:r>
        <w:rPr>
          <w:color w:val="000000"/>
          <w:sz w:val="28"/>
          <w:szCs w:val="28"/>
        </w:rPr>
        <w:t>Нельзя забывать и о гигиенических условиях урока, которые влияют на состояние здоровья учащихся и учителя.</w:t>
      </w:r>
    </w:p>
    <w:p w:rsidR="00E303CF" w:rsidRDefault="00E303CF" w:rsidP="00E303CF">
      <w:pPr>
        <w:ind w:firstLine="709"/>
        <w:rPr>
          <w:color w:val="000000"/>
          <w:sz w:val="28"/>
          <w:szCs w:val="28"/>
        </w:rPr>
      </w:pPr>
      <w:r>
        <w:rPr>
          <w:color w:val="000000"/>
          <w:sz w:val="28"/>
          <w:szCs w:val="28"/>
        </w:rPr>
        <w:t xml:space="preserve">Критерии </w:t>
      </w:r>
      <w:proofErr w:type="spellStart"/>
      <w:r>
        <w:rPr>
          <w:color w:val="000000"/>
          <w:sz w:val="28"/>
          <w:szCs w:val="28"/>
        </w:rPr>
        <w:t>здоровьесбережения</w:t>
      </w:r>
      <w:proofErr w:type="spellEnd"/>
      <w:r>
        <w:rPr>
          <w:color w:val="000000"/>
          <w:sz w:val="28"/>
          <w:szCs w:val="28"/>
        </w:rPr>
        <w:t xml:space="preserve"> на уроке, их крат</w:t>
      </w:r>
      <w:r>
        <w:rPr>
          <w:color w:val="000000"/>
          <w:sz w:val="28"/>
          <w:szCs w:val="28"/>
        </w:rPr>
        <w:softHyphen/>
        <w:t>кая характеристика и уровни гигиенической рациональности урока представлены в таблице.</w:t>
      </w:r>
    </w:p>
    <w:p w:rsidR="00E303CF" w:rsidRDefault="00E303CF" w:rsidP="00E303CF">
      <w:pPr>
        <w:ind w:firstLine="709"/>
        <w:rPr>
          <w:color w:val="000000"/>
          <w:sz w:val="28"/>
          <w:szCs w:val="2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3511"/>
        <w:gridCol w:w="5904"/>
      </w:tblGrid>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br/>
            </w:r>
            <w:r>
              <w:rPr>
                <w:b/>
                <w:bCs/>
                <w:sz w:val="24"/>
                <w:szCs w:val="24"/>
                <w:lang w:eastAsia="en-US"/>
              </w:rPr>
              <w:t xml:space="preserve">Критерии </w:t>
            </w:r>
            <w:proofErr w:type="spellStart"/>
            <w:r>
              <w:rPr>
                <w:b/>
                <w:bCs/>
                <w:sz w:val="24"/>
                <w:szCs w:val="24"/>
                <w:lang w:eastAsia="en-US"/>
              </w:rPr>
              <w:t>здоровьесбережения</w:t>
            </w:r>
            <w:proofErr w:type="spellEnd"/>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303CF" w:rsidRDefault="00E303CF">
            <w:pPr>
              <w:spacing w:line="276" w:lineRule="auto"/>
              <w:jc w:val="center"/>
              <w:rPr>
                <w:b/>
                <w:bCs/>
                <w:sz w:val="24"/>
                <w:szCs w:val="24"/>
                <w:lang w:eastAsia="en-US"/>
              </w:rPr>
            </w:pPr>
          </w:p>
          <w:p w:rsidR="00E303CF" w:rsidRDefault="00E303CF">
            <w:pPr>
              <w:spacing w:line="276" w:lineRule="auto"/>
              <w:jc w:val="center"/>
              <w:rPr>
                <w:sz w:val="24"/>
                <w:szCs w:val="24"/>
                <w:lang w:eastAsia="en-US"/>
              </w:rPr>
            </w:pPr>
            <w:r>
              <w:rPr>
                <w:b/>
                <w:bCs/>
                <w:sz w:val="24"/>
                <w:szCs w:val="24"/>
                <w:lang w:eastAsia="en-US"/>
              </w:rPr>
              <w:t>Характеристика</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Обстановка и гигиенические условия в классе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Температура и свежесть воздуха, освещение класса</w:t>
            </w:r>
          </w:p>
          <w:p w:rsidR="00E303CF" w:rsidRDefault="00E303CF">
            <w:pPr>
              <w:spacing w:line="276" w:lineRule="auto"/>
              <w:rPr>
                <w:sz w:val="24"/>
                <w:szCs w:val="24"/>
                <w:lang w:eastAsia="en-US"/>
              </w:rPr>
            </w:pPr>
            <w:r>
              <w:rPr>
                <w:sz w:val="24"/>
                <w:szCs w:val="24"/>
                <w:lang w:eastAsia="en-US"/>
              </w:rPr>
              <w:t xml:space="preserve"> и доски, монотонные неприятные звуковые </w:t>
            </w:r>
          </w:p>
          <w:p w:rsidR="00E303CF" w:rsidRDefault="00E303CF">
            <w:pPr>
              <w:spacing w:line="276" w:lineRule="auto"/>
              <w:rPr>
                <w:sz w:val="24"/>
                <w:szCs w:val="24"/>
                <w:lang w:eastAsia="en-US"/>
              </w:rPr>
            </w:pPr>
            <w:r>
              <w:rPr>
                <w:sz w:val="24"/>
                <w:szCs w:val="24"/>
                <w:lang w:eastAsia="en-US"/>
              </w:rPr>
              <w:t>раздражители</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lastRenderedPageBreak/>
              <w:t>Количество видов учебной деятельности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xml:space="preserve">Виды учебной деятельности: опрос, письмо, чтение, </w:t>
            </w:r>
          </w:p>
          <w:p w:rsidR="00E303CF" w:rsidRDefault="00E303CF">
            <w:pPr>
              <w:spacing w:line="276" w:lineRule="auto"/>
              <w:rPr>
                <w:sz w:val="24"/>
                <w:szCs w:val="24"/>
                <w:lang w:eastAsia="en-US"/>
              </w:rPr>
            </w:pPr>
            <w:r>
              <w:rPr>
                <w:sz w:val="24"/>
                <w:szCs w:val="24"/>
                <w:lang w:eastAsia="en-US"/>
              </w:rPr>
              <w:t xml:space="preserve">слушание, рассказ, ответы на вопросы, решение </w:t>
            </w:r>
          </w:p>
          <w:p w:rsidR="00E303CF" w:rsidRDefault="00E303CF">
            <w:pPr>
              <w:spacing w:line="276" w:lineRule="auto"/>
              <w:rPr>
                <w:sz w:val="24"/>
                <w:szCs w:val="24"/>
                <w:lang w:eastAsia="en-US"/>
              </w:rPr>
            </w:pPr>
            <w:r>
              <w:rPr>
                <w:sz w:val="24"/>
                <w:szCs w:val="24"/>
                <w:lang w:eastAsia="en-US"/>
              </w:rPr>
              <w:t>примеров, рассматривание, списывание и т. д.   </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Средняя продолжительность и частота чередования видов деятельности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Количество видов преподавания</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xml:space="preserve">Виды преподавания: словесный, наглядный, </w:t>
            </w:r>
          </w:p>
          <w:p w:rsidR="00E303CF" w:rsidRDefault="00E303CF">
            <w:pPr>
              <w:spacing w:line="276" w:lineRule="auto"/>
              <w:rPr>
                <w:sz w:val="24"/>
                <w:szCs w:val="24"/>
                <w:lang w:eastAsia="en-US"/>
              </w:rPr>
            </w:pPr>
            <w:r>
              <w:rPr>
                <w:sz w:val="24"/>
                <w:szCs w:val="24"/>
                <w:lang w:eastAsia="en-US"/>
              </w:rPr>
              <w:t xml:space="preserve">самостоятельная работа, </w:t>
            </w:r>
            <w:proofErr w:type="gramStart"/>
            <w:r>
              <w:rPr>
                <w:sz w:val="24"/>
                <w:szCs w:val="24"/>
                <w:lang w:eastAsia="en-US"/>
              </w:rPr>
              <w:t>аудиовизуальный</w:t>
            </w:r>
            <w:proofErr w:type="gramEnd"/>
            <w:r>
              <w:rPr>
                <w:sz w:val="24"/>
                <w:szCs w:val="24"/>
                <w:lang w:eastAsia="en-US"/>
              </w:rPr>
              <w:t xml:space="preserve">, </w:t>
            </w:r>
          </w:p>
          <w:p w:rsidR="00E303CF" w:rsidRDefault="00E303CF">
            <w:pPr>
              <w:spacing w:line="276" w:lineRule="auto"/>
              <w:rPr>
                <w:sz w:val="24"/>
                <w:szCs w:val="24"/>
                <w:lang w:eastAsia="en-US"/>
              </w:rPr>
            </w:pPr>
            <w:r>
              <w:rPr>
                <w:sz w:val="24"/>
                <w:szCs w:val="24"/>
                <w:lang w:eastAsia="en-US"/>
              </w:rPr>
              <w:t xml:space="preserve">практическая </w:t>
            </w:r>
          </w:p>
          <w:p w:rsidR="00E303CF" w:rsidRDefault="00E303CF">
            <w:pPr>
              <w:spacing w:line="276" w:lineRule="auto"/>
              <w:rPr>
                <w:sz w:val="24"/>
                <w:szCs w:val="24"/>
                <w:lang w:eastAsia="en-US"/>
              </w:rPr>
            </w:pPr>
            <w:r>
              <w:rPr>
                <w:sz w:val="24"/>
                <w:szCs w:val="24"/>
                <w:lang w:eastAsia="en-US"/>
              </w:rPr>
              <w:t>работа, самостоятельная работа</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Чередование видов преподавания</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Наличие и место методов, способствующих активизации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proofErr w:type="gramStart"/>
            <w:r>
              <w:rPr>
                <w:sz w:val="24"/>
                <w:szCs w:val="24"/>
                <w:lang w:eastAsia="en-US"/>
              </w:rPr>
              <w:t xml:space="preserve">Метод свободного выбора (свободная беседа, выбор </w:t>
            </w:r>
            <w:proofErr w:type="gramEnd"/>
          </w:p>
          <w:p w:rsidR="00E303CF" w:rsidRDefault="00E303CF">
            <w:pPr>
              <w:spacing w:line="276" w:lineRule="auto"/>
              <w:rPr>
                <w:sz w:val="24"/>
                <w:szCs w:val="24"/>
                <w:lang w:eastAsia="en-US"/>
              </w:rPr>
            </w:pPr>
            <w:r>
              <w:rPr>
                <w:sz w:val="24"/>
                <w:szCs w:val="24"/>
                <w:lang w:eastAsia="en-US"/>
              </w:rPr>
              <w:t>способа действия, свобода творчества).</w:t>
            </w:r>
            <w:r>
              <w:rPr>
                <w:sz w:val="24"/>
                <w:szCs w:val="24"/>
                <w:lang w:eastAsia="en-US"/>
              </w:rPr>
              <w:br/>
            </w:r>
            <w:proofErr w:type="gramStart"/>
            <w:r>
              <w:rPr>
                <w:sz w:val="24"/>
                <w:szCs w:val="24"/>
                <w:lang w:eastAsia="en-US"/>
              </w:rPr>
              <w:t xml:space="preserve">Активные методы (ученик в роли: учителя, исследователя, </w:t>
            </w:r>
            <w:proofErr w:type="gramEnd"/>
          </w:p>
          <w:p w:rsidR="00E303CF" w:rsidRDefault="00E303CF">
            <w:pPr>
              <w:spacing w:line="276" w:lineRule="auto"/>
              <w:rPr>
                <w:sz w:val="24"/>
                <w:szCs w:val="24"/>
                <w:lang w:eastAsia="en-US"/>
              </w:rPr>
            </w:pPr>
            <w:r>
              <w:rPr>
                <w:sz w:val="24"/>
                <w:szCs w:val="24"/>
                <w:lang w:eastAsia="en-US"/>
              </w:rPr>
              <w:t xml:space="preserve">деловая игра, дискуссия). Методы, направленные </w:t>
            </w:r>
            <w:proofErr w:type="gramStart"/>
            <w:r>
              <w:rPr>
                <w:sz w:val="24"/>
                <w:szCs w:val="24"/>
                <w:lang w:eastAsia="en-US"/>
              </w:rPr>
              <w:t>на</w:t>
            </w:r>
            <w:proofErr w:type="gramEnd"/>
            <w:r>
              <w:rPr>
                <w:sz w:val="24"/>
                <w:szCs w:val="24"/>
                <w:lang w:eastAsia="en-US"/>
              </w:rPr>
              <w:t xml:space="preserve"> </w:t>
            </w:r>
          </w:p>
          <w:p w:rsidR="00E303CF" w:rsidRDefault="00E303CF">
            <w:pPr>
              <w:spacing w:line="276" w:lineRule="auto"/>
              <w:rPr>
                <w:sz w:val="24"/>
                <w:szCs w:val="24"/>
                <w:lang w:eastAsia="en-US"/>
              </w:rPr>
            </w:pPr>
            <w:r>
              <w:rPr>
                <w:sz w:val="24"/>
                <w:szCs w:val="24"/>
                <w:lang w:eastAsia="en-US"/>
              </w:rPr>
              <w:t xml:space="preserve">самопознание и развитие (интеллекта, эмоций, общения, самооценки, </w:t>
            </w:r>
            <w:proofErr w:type="spellStart"/>
            <w:r>
              <w:rPr>
                <w:sz w:val="24"/>
                <w:szCs w:val="24"/>
                <w:lang w:eastAsia="en-US"/>
              </w:rPr>
              <w:t>взаимооценки</w:t>
            </w:r>
            <w:proofErr w:type="spellEnd"/>
            <w:r>
              <w:rPr>
                <w:sz w:val="24"/>
                <w:szCs w:val="24"/>
                <w:lang w:eastAsia="en-US"/>
              </w:rPr>
              <w:t>)</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Место и длительность применения ТСО</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xml:space="preserve">Умение учителя использовать ТСО как средство </w:t>
            </w:r>
            <w:proofErr w:type="gramStart"/>
            <w:r>
              <w:rPr>
                <w:sz w:val="24"/>
                <w:szCs w:val="24"/>
                <w:lang w:eastAsia="en-US"/>
              </w:rPr>
              <w:t>для</w:t>
            </w:r>
            <w:proofErr w:type="gramEnd"/>
            <w:r>
              <w:rPr>
                <w:sz w:val="24"/>
                <w:szCs w:val="24"/>
                <w:lang w:eastAsia="en-US"/>
              </w:rPr>
              <w:t xml:space="preserve"> </w:t>
            </w:r>
          </w:p>
          <w:p w:rsidR="00E303CF" w:rsidRDefault="00E303CF">
            <w:pPr>
              <w:spacing w:line="276" w:lineRule="auto"/>
              <w:rPr>
                <w:sz w:val="24"/>
                <w:szCs w:val="24"/>
                <w:lang w:eastAsia="en-US"/>
              </w:rPr>
            </w:pPr>
            <w:r>
              <w:rPr>
                <w:sz w:val="24"/>
                <w:szCs w:val="24"/>
                <w:lang w:eastAsia="en-US"/>
              </w:rPr>
              <w:t>дискуссии, беседы, обсуждения</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Поза учащегося, чередование позы</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xml:space="preserve">Правильная посадка ученика, смена видов деятельности </w:t>
            </w:r>
          </w:p>
          <w:p w:rsidR="00E303CF" w:rsidRDefault="00E303CF">
            <w:pPr>
              <w:spacing w:line="276" w:lineRule="auto"/>
              <w:rPr>
                <w:sz w:val="24"/>
                <w:szCs w:val="24"/>
                <w:lang w:eastAsia="en-US"/>
              </w:rPr>
            </w:pPr>
            <w:r>
              <w:rPr>
                <w:sz w:val="24"/>
                <w:szCs w:val="24"/>
                <w:lang w:eastAsia="en-US"/>
              </w:rPr>
              <w:t>требует смены позы</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Наличие, место, содержание и продолжительность на уроке моментов оздоровления</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xml:space="preserve">Физкультминутки, динамические паузы, </w:t>
            </w:r>
            <w:proofErr w:type="gramStart"/>
            <w:r>
              <w:rPr>
                <w:sz w:val="24"/>
                <w:szCs w:val="24"/>
                <w:lang w:eastAsia="en-US"/>
              </w:rPr>
              <w:t>дыхательная</w:t>
            </w:r>
            <w:proofErr w:type="gramEnd"/>
          </w:p>
          <w:p w:rsidR="00E303CF" w:rsidRDefault="00E303CF">
            <w:pPr>
              <w:spacing w:line="276" w:lineRule="auto"/>
              <w:rPr>
                <w:sz w:val="24"/>
                <w:szCs w:val="24"/>
                <w:lang w:eastAsia="en-US"/>
              </w:rPr>
            </w:pPr>
            <w:r>
              <w:rPr>
                <w:sz w:val="24"/>
                <w:szCs w:val="24"/>
                <w:lang w:eastAsia="en-US"/>
              </w:rPr>
              <w:t xml:space="preserve"> гимнастика, гимнастика для глаз, массаж активных точек</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Наличие мотивации деятельности учащихся на уроке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xml:space="preserve">Внешняя мотивация: оценка, похвала,  поддержка, соревновательный момент. Стимуляция </w:t>
            </w:r>
            <w:proofErr w:type="gramStart"/>
            <w:r>
              <w:rPr>
                <w:sz w:val="24"/>
                <w:szCs w:val="24"/>
                <w:lang w:eastAsia="en-US"/>
              </w:rPr>
              <w:t>внутренней</w:t>
            </w:r>
            <w:proofErr w:type="gramEnd"/>
          </w:p>
          <w:p w:rsidR="00E303CF" w:rsidRDefault="00E303CF">
            <w:pPr>
              <w:spacing w:line="276" w:lineRule="auto"/>
              <w:rPr>
                <w:sz w:val="24"/>
                <w:szCs w:val="24"/>
                <w:lang w:eastAsia="en-US"/>
              </w:rPr>
            </w:pPr>
            <w:r>
              <w:rPr>
                <w:sz w:val="24"/>
                <w:szCs w:val="24"/>
                <w:lang w:eastAsia="en-US"/>
              </w:rPr>
              <w:t xml:space="preserve"> мотивации: </w:t>
            </w:r>
            <w:r>
              <w:rPr>
                <w:sz w:val="24"/>
                <w:szCs w:val="24"/>
                <w:lang w:eastAsia="en-US"/>
              </w:rPr>
              <w:br/>
              <w:t xml:space="preserve">стремление больше узнать, радость от активности, </w:t>
            </w:r>
          </w:p>
          <w:p w:rsidR="00E303CF" w:rsidRDefault="00E303CF">
            <w:pPr>
              <w:spacing w:line="276" w:lineRule="auto"/>
              <w:rPr>
                <w:sz w:val="24"/>
                <w:szCs w:val="24"/>
                <w:lang w:eastAsia="en-US"/>
              </w:rPr>
            </w:pPr>
            <w:r>
              <w:rPr>
                <w:sz w:val="24"/>
                <w:szCs w:val="24"/>
                <w:lang w:eastAsia="en-US"/>
              </w:rPr>
              <w:t>интерес к изучаемому материалу</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Психологический климат на уроке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proofErr w:type="gramStart"/>
            <w:r>
              <w:rPr>
                <w:sz w:val="24"/>
                <w:szCs w:val="24"/>
                <w:lang w:eastAsia="en-US"/>
              </w:rPr>
              <w:t>Взаимоотношения на уроке: учитель — ученик (комфорт</w:t>
            </w:r>
            <w:r>
              <w:rPr>
                <w:sz w:val="24"/>
                <w:szCs w:val="24"/>
                <w:lang w:eastAsia="en-US"/>
              </w:rPr>
              <w:br/>
              <w:t>— напряжение, сотрудниче</w:t>
            </w:r>
            <w:r>
              <w:rPr>
                <w:sz w:val="24"/>
                <w:szCs w:val="24"/>
                <w:lang w:eastAsia="en-US"/>
              </w:rPr>
              <w:softHyphen/>
              <w:t>ство — авторитарность, учет возрастных особенностей); ученик — ученик</w:t>
            </w:r>
            <w:proofErr w:type="gramEnd"/>
          </w:p>
          <w:p w:rsidR="00E303CF" w:rsidRDefault="00E303CF">
            <w:pPr>
              <w:spacing w:line="276" w:lineRule="auto"/>
              <w:rPr>
                <w:sz w:val="24"/>
                <w:szCs w:val="24"/>
                <w:lang w:eastAsia="en-US"/>
              </w:rPr>
            </w:pPr>
            <w:proofErr w:type="gramStart"/>
            <w:r>
              <w:rPr>
                <w:sz w:val="24"/>
                <w:szCs w:val="24"/>
                <w:lang w:eastAsia="en-US"/>
              </w:rPr>
              <w:t xml:space="preserve">(сотрудничество — соперничество, дружелюбие — </w:t>
            </w:r>
            <w:proofErr w:type="gramEnd"/>
          </w:p>
          <w:p w:rsidR="00E303CF" w:rsidRDefault="00E303CF">
            <w:pPr>
              <w:spacing w:line="276" w:lineRule="auto"/>
              <w:rPr>
                <w:sz w:val="24"/>
                <w:szCs w:val="24"/>
                <w:lang w:eastAsia="en-US"/>
              </w:rPr>
            </w:pPr>
            <w:r>
              <w:rPr>
                <w:sz w:val="24"/>
                <w:szCs w:val="24"/>
                <w:lang w:eastAsia="en-US"/>
              </w:rPr>
              <w:t xml:space="preserve">враждебность, активность — пассивность, </w:t>
            </w:r>
          </w:p>
          <w:p w:rsidR="00E303CF" w:rsidRDefault="00E303CF">
            <w:pPr>
              <w:spacing w:line="276" w:lineRule="auto"/>
              <w:rPr>
                <w:sz w:val="24"/>
                <w:szCs w:val="24"/>
                <w:lang w:eastAsia="en-US"/>
              </w:rPr>
            </w:pPr>
            <w:r>
              <w:rPr>
                <w:sz w:val="24"/>
                <w:szCs w:val="24"/>
                <w:lang w:eastAsia="en-US"/>
              </w:rPr>
              <w:t>заинтересованность — безразличие)</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Эмоциональные разрядки на уроке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xml:space="preserve">Шутка, улыбка, юмористическая или поучительная </w:t>
            </w:r>
          </w:p>
          <w:p w:rsidR="00E303CF" w:rsidRDefault="00E303CF">
            <w:pPr>
              <w:spacing w:line="276" w:lineRule="auto"/>
              <w:rPr>
                <w:sz w:val="24"/>
                <w:szCs w:val="24"/>
                <w:lang w:eastAsia="en-US"/>
              </w:rPr>
            </w:pPr>
            <w:r>
              <w:rPr>
                <w:sz w:val="24"/>
                <w:szCs w:val="24"/>
                <w:lang w:eastAsia="en-US"/>
              </w:rPr>
              <w:t>кар</w:t>
            </w:r>
            <w:r>
              <w:rPr>
                <w:sz w:val="24"/>
                <w:szCs w:val="24"/>
                <w:lang w:eastAsia="en-US"/>
              </w:rPr>
              <w:softHyphen/>
              <w:t>тинка, поговорка, афоризм, музыкальная минутка, четверостишие</w:t>
            </w:r>
          </w:p>
        </w:tc>
      </w:tr>
      <w:tr w:rsidR="00E303CF" w:rsidTr="00E303CF">
        <w:tc>
          <w:tcPr>
            <w:tcW w:w="38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jc w:val="center"/>
              <w:rPr>
                <w:sz w:val="24"/>
                <w:szCs w:val="24"/>
                <w:lang w:eastAsia="en-US"/>
              </w:rPr>
            </w:pPr>
            <w:r>
              <w:rPr>
                <w:sz w:val="24"/>
                <w:szCs w:val="24"/>
                <w:lang w:eastAsia="en-US"/>
              </w:rPr>
              <w:t xml:space="preserve">Определяется в ходе наблюдения по возрастанию двигательных или пассивных отвлечений в </w:t>
            </w:r>
            <w:r>
              <w:rPr>
                <w:sz w:val="24"/>
                <w:szCs w:val="24"/>
                <w:lang w:eastAsia="en-US"/>
              </w:rPr>
              <w:lastRenderedPageBreak/>
              <w:t>процессе учебной деятельности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lastRenderedPageBreak/>
              <w:t xml:space="preserve">Момент наступления утомления и снижения </w:t>
            </w:r>
            <w:proofErr w:type="gramStart"/>
            <w:r>
              <w:rPr>
                <w:sz w:val="24"/>
                <w:szCs w:val="24"/>
                <w:lang w:eastAsia="en-US"/>
              </w:rPr>
              <w:t>учебной</w:t>
            </w:r>
            <w:proofErr w:type="gramEnd"/>
          </w:p>
          <w:p w:rsidR="00E303CF" w:rsidRDefault="00E303CF">
            <w:pPr>
              <w:spacing w:line="276" w:lineRule="auto"/>
              <w:rPr>
                <w:sz w:val="24"/>
                <w:szCs w:val="24"/>
                <w:lang w:eastAsia="en-US"/>
              </w:rPr>
            </w:pPr>
            <w:r>
              <w:rPr>
                <w:sz w:val="24"/>
                <w:szCs w:val="24"/>
                <w:lang w:eastAsia="en-US"/>
              </w:rPr>
              <w:t xml:space="preserve"> активности</w:t>
            </w:r>
          </w:p>
        </w:tc>
      </w:tr>
    </w:tbl>
    <w:p w:rsidR="00E303CF" w:rsidRDefault="00E303CF" w:rsidP="00E303CF">
      <w:pPr>
        <w:rPr>
          <w:b/>
          <w:bCs/>
          <w:color w:val="000000"/>
          <w:sz w:val="24"/>
          <w:szCs w:val="24"/>
        </w:rPr>
      </w:pPr>
    </w:p>
    <w:p w:rsidR="00E303CF" w:rsidRDefault="00E303CF" w:rsidP="00E303CF">
      <w:pPr>
        <w:rPr>
          <w:b/>
          <w:bCs/>
          <w:color w:val="000000"/>
          <w:sz w:val="28"/>
          <w:szCs w:val="28"/>
        </w:rPr>
      </w:pPr>
      <w:r>
        <w:rPr>
          <w:b/>
          <w:bCs/>
          <w:color w:val="000000"/>
          <w:sz w:val="28"/>
          <w:szCs w:val="28"/>
        </w:rPr>
        <w:t>Технологии оптимальной организации учебного процесса и физической активности школьников</w:t>
      </w:r>
    </w:p>
    <w:p w:rsidR="00E303CF" w:rsidRDefault="00E303CF" w:rsidP="00E303CF">
      <w:pPr>
        <w:tabs>
          <w:tab w:val="left" w:pos="709"/>
        </w:tabs>
        <w:ind w:firstLine="709"/>
        <w:jc w:val="both"/>
        <w:rPr>
          <w:color w:val="000000"/>
          <w:sz w:val="28"/>
          <w:szCs w:val="28"/>
        </w:rPr>
      </w:pPr>
      <w:r>
        <w:rPr>
          <w:color w:val="000000"/>
          <w:sz w:val="28"/>
          <w:szCs w:val="28"/>
        </w:rPr>
        <w:br/>
        <w:t xml:space="preserve">          Анализ научно-методической литературы и собственный практический опыт позволяют выделить четыре основных правила построения урока с позиции </w:t>
      </w:r>
      <w:proofErr w:type="spellStart"/>
      <w:r>
        <w:rPr>
          <w:color w:val="000000"/>
          <w:sz w:val="28"/>
          <w:szCs w:val="28"/>
        </w:rPr>
        <w:t>здоровьесберегающих</w:t>
      </w:r>
      <w:proofErr w:type="spellEnd"/>
      <w:r>
        <w:rPr>
          <w:color w:val="000000"/>
          <w:sz w:val="28"/>
          <w:szCs w:val="28"/>
        </w:rPr>
        <w:t xml:space="preserve"> технологий.</w:t>
      </w:r>
    </w:p>
    <w:p w:rsidR="00E303CF" w:rsidRDefault="00E303CF" w:rsidP="00E303CF">
      <w:pPr>
        <w:tabs>
          <w:tab w:val="left" w:pos="709"/>
        </w:tabs>
        <w:ind w:firstLine="709"/>
        <w:jc w:val="both"/>
        <w:rPr>
          <w:color w:val="000000"/>
          <w:sz w:val="28"/>
          <w:szCs w:val="28"/>
        </w:rPr>
      </w:pPr>
    </w:p>
    <w:p w:rsidR="00E303CF" w:rsidRDefault="00E303CF" w:rsidP="00E303CF">
      <w:pPr>
        <w:jc w:val="both"/>
        <w:rPr>
          <w:color w:val="000000"/>
          <w:sz w:val="28"/>
          <w:szCs w:val="28"/>
        </w:rPr>
      </w:pPr>
      <w:r>
        <w:rPr>
          <w:b/>
          <w:bCs/>
          <w:iCs/>
          <w:color w:val="000000"/>
          <w:sz w:val="28"/>
          <w:szCs w:val="28"/>
        </w:rPr>
        <w:t>Правило 1. Правильная организация урока</w:t>
      </w:r>
    </w:p>
    <w:p w:rsidR="00E303CF" w:rsidRDefault="00E303CF" w:rsidP="00E303CF">
      <w:pPr>
        <w:ind w:firstLine="709"/>
        <w:jc w:val="both"/>
        <w:rPr>
          <w:color w:val="000000"/>
          <w:sz w:val="28"/>
          <w:szCs w:val="28"/>
        </w:rPr>
      </w:pPr>
      <w:r>
        <w:rPr>
          <w:i/>
          <w:iCs/>
          <w:color w:val="000000"/>
          <w:sz w:val="28"/>
          <w:szCs w:val="28"/>
        </w:rPr>
        <w:t>Во-первых, </w:t>
      </w:r>
      <w:r>
        <w:rPr>
          <w:color w:val="000000"/>
          <w:sz w:val="28"/>
          <w:szCs w:val="28"/>
        </w:rPr>
        <w:t xml:space="preserve">это учет всех критериев </w:t>
      </w:r>
      <w:proofErr w:type="spellStart"/>
      <w:r>
        <w:rPr>
          <w:color w:val="000000"/>
          <w:sz w:val="28"/>
          <w:szCs w:val="28"/>
        </w:rPr>
        <w:t>здоровьесбережения</w:t>
      </w:r>
      <w:proofErr w:type="spellEnd"/>
      <w:r>
        <w:rPr>
          <w:color w:val="000000"/>
          <w:sz w:val="28"/>
          <w:szCs w:val="28"/>
        </w:rPr>
        <w:t xml:space="preserve"> на рациональном уровне. </w:t>
      </w:r>
      <w:r>
        <w:rPr>
          <w:i/>
          <w:iCs/>
          <w:color w:val="000000"/>
          <w:sz w:val="28"/>
          <w:szCs w:val="28"/>
        </w:rPr>
        <w:t>Во-вторых, </w:t>
      </w:r>
      <w:r>
        <w:rPr>
          <w:color w:val="000000"/>
          <w:sz w:val="28"/>
          <w:szCs w:val="28"/>
        </w:rPr>
        <w:t>главная цель учителя - научить ученика запрашивать необ</w:t>
      </w:r>
      <w:r>
        <w:rPr>
          <w:color w:val="000000"/>
          <w:sz w:val="28"/>
          <w:szCs w:val="28"/>
        </w:rPr>
        <w:softHyphen/>
        <w:t>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Задавание вопросов является:</w:t>
      </w:r>
    </w:p>
    <w:p w:rsidR="00E303CF" w:rsidRDefault="00E303CF" w:rsidP="00E303CF">
      <w:pPr>
        <w:ind w:left="-57" w:firstLine="709"/>
        <w:jc w:val="both"/>
        <w:rPr>
          <w:color w:val="000000"/>
          <w:sz w:val="28"/>
          <w:szCs w:val="28"/>
        </w:rPr>
      </w:pPr>
      <w:r>
        <w:rPr>
          <w:color w:val="000000"/>
          <w:sz w:val="28"/>
          <w:szCs w:val="28"/>
        </w:rPr>
        <w:t xml:space="preserve"> 1. показателем включенности ученика в обсуждаемую проблему и, следовательно, хорошего уровня его работоспособности;</w:t>
      </w:r>
    </w:p>
    <w:p w:rsidR="00E303CF" w:rsidRDefault="00E303CF" w:rsidP="00E303CF">
      <w:pPr>
        <w:ind w:left="-57" w:firstLine="709"/>
        <w:jc w:val="both"/>
        <w:rPr>
          <w:color w:val="000000"/>
          <w:sz w:val="28"/>
          <w:szCs w:val="28"/>
        </w:rPr>
      </w:pPr>
      <w:r>
        <w:rPr>
          <w:color w:val="000000"/>
          <w:sz w:val="28"/>
          <w:szCs w:val="28"/>
        </w:rPr>
        <w:t xml:space="preserve"> 2. проявлением и тренировкой познавательной активности;</w:t>
      </w:r>
    </w:p>
    <w:p w:rsidR="00E303CF" w:rsidRDefault="00E303CF" w:rsidP="00E303CF">
      <w:pPr>
        <w:ind w:left="-57" w:firstLine="709"/>
        <w:jc w:val="both"/>
        <w:rPr>
          <w:color w:val="000000"/>
          <w:sz w:val="28"/>
          <w:szCs w:val="28"/>
        </w:rPr>
      </w:pPr>
      <w:r>
        <w:rPr>
          <w:color w:val="000000"/>
          <w:sz w:val="28"/>
          <w:szCs w:val="28"/>
        </w:rPr>
        <w:t xml:space="preserve"> 3. показателем адекватно развитых коммуникативных навыков.</w:t>
      </w:r>
    </w:p>
    <w:p w:rsidR="00E303CF" w:rsidRDefault="00E303CF" w:rsidP="00E303CF">
      <w:pPr>
        <w:ind w:firstLine="709"/>
        <w:jc w:val="both"/>
        <w:rPr>
          <w:color w:val="000000"/>
          <w:sz w:val="28"/>
          <w:szCs w:val="28"/>
        </w:rPr>
      </w:pPr>
      <w:r>
        <w:rPr>
          <w:color w:val="000000"/>
          <w:sz w:val="28"/>
          <w:szCs w:val="28"/>
        </w:rPr>
        <w:t>Таким образом,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p>
    <w:p w:rsidR="00E303CF" w:rsidRDefault="00E303CF" w:rsidP="00E303CF">
      <w:pPr>
        <w:ind w:firstLine="709"/>
        <w:jc w:val="both"/>
        <w:rPr>
          <w:color w:val="000000"/>
          <w:sz w:val="24"/>
          <w:szCs w:val="24"/>
        </w:rPr>
      </w:pPr>
      <w:r>
        <w:rPr>
          <w:color w:val="000000"/>
          <w:sz w:val="28"/>
          <w:szCs w:val="28"/>
        </w:rPr>
        <w:t>Организация урока должна обязательно включать три этапа:</w:t>
      </w:r>
      <w:r>
        <w:rPr>
          <w:color w:val="000000"/>
          <w:sz w:val="28"/>
          <w:szCs w:val="28"/>
        </w:rPr>
        <w:br/>
        <w:t>-    1-й этап: учитель сообщает информацию (одновременно стимулирует вопросы);</w:t>
      </w:r>
      <w:r>
        <w:rPr>
          <w:color w:val="000000"/>
          <w:sz w:val="28"/>
          <w:szCs w:val="28"/>
        </w:rPr>
        <w:br/>
        <w:t>- 2-й этап: ученики формулируют и задают вопросы</w:t>
      </w:r>
      <w:r>
        <w:rPr>
          <w:color w:val="000000"/>
          <w:sz w:val="28"/>
          <w:szCs w:val="28"/>
        </w:rPr>
        <w:br/>
        <w:t>- 3-й этап: учитель и ученики отвечают на вопросы.</w:t>
      </w:r>
      <w:r>
        <w:rPr>
          <w:color w:val="000000"/>
          <w:sz w:val="28"/>
          <w:szCs w:val="28"/>
        </w:rPr>
        <w:br/>
      </w:r>
      <w:r>
        <w:rPr>
          <w:iCs/>
          <w:color w:val="000000"/>
          <w:sz w:val="28"/>
          <w:szCs w:val="28"/>
        </w:rPr>
        <w:t>Результат урока </w:t>
      </w:r>
      <w:r>
        <w:rPr>
          <w:color w:val="000000"/>
          <w:sz w:val="28"/>
          <w:szCs w:val="28"/>
        </w:rPr>
        <w:t>- </w:t>
      </w:r>
      <w:r>
        <w:rPr>
          <w:iCs/>
          <w:color w:val="000000"/>
          <w:sz w:val="28"/>
          <w:szCs w:val="28"/>
        </w:rPr>
        <w:t>взаимный интерес, который подавляет утомление</w:t>
      </w:r>
      <w:r>
        <w:rPr>
          <w:iCs/>
          <w:color w:val="000000"/>
          <w:sz w:val="24"/>
          <w:szCs w:val="24"/>
        </w:rPr>
        <w:t>.</w:t>
      </w:r>
      <w:r>
        <w:rPr>
          <w:color w:val="000000"/>
          <w:sz w:val="24"/>
          <w:szCs w:val="24"/>
        </w:rPr>
        <w:br/>
      </w:r>
      <w:r>
        <w:rPr>
          <w:i/>
          <w:iCs/>
          <w:color w:val="000000"/>
          <w:sz w:val="24"/>
          <w:szCs w:val="24"/>
        </w:rPr>
        <w:t> </w:t>
      </w:r>
    </w:p>
    <w:p w:rsidR="00E303CF" w:rsidRDefault="00E303CF" w:rsidP="00E303CF">
      <w:pPr>
        <w:jc w:val="both"/>
        <w:rPr>
          <w:color w:val="000000"/>
          <w:sz w:val="28"/>
          <w:szCs w:val="28"/>
        </w:rPr>
      </w:pPr>
      <w:r>
        <w:rPr>
          <w:b/>
          <w:bCs/>
          <w:iCs/>
          <w:color w:val="000000"/>
          <w:sz w:val="28"/>
          <w:szCs w:val="28"/>
        </w:rPr>
        <w:t>Правило 2. Использование каналов восприятия</w:t>
      </w:r>
    </w:p>
    <w:p w:rsidR="00E303CF" w:rsidRDefault="00E303CF" w:rsidP="00E303CF">
      <w:pPr>
        <w:ind w:firstLine="709"/>
        <w:jc w:val="both"/>
        <w:rPr>
          <w:color w:val="000000"/>
          <w:sz w:val="28"/>
          <w:szCs w:val="28"/>
        </w:rPr>
      </w:pPr>
      <w:r>
        <w:rPr>
          <w:color w:val="000000"/>
          <w:sz w:val="28"/>
          <w:szCs w:val="28"/>
        </w:rPr>
        <w:t>Особенности восприятия определяются одним из важнейших свойств индивидуальности — функциональной асимметрией мозга: распределением психи</w:t>
      </w:r>
      <w:r>
        <w:rPr>
          <w:color w:val="000000"/>
          <w:sz w:val="28"/>
          <w:szCs w:val="28"/>
        </w:rPr>
        <w:softHyphen/>
        <w:t>ческих функций между полушариями. Выделяются различные типы функциональной организации двух полушарий мозга:</w:t>
      </w:r>
      <w:r>
        <w:rPr>
          <w:color w:val="000000"/>
          <w:sz w:val="28"/>
          <w:szCs w:val="28"/>
        </w:rPr>
        <w:br/>
        <w:t>- </w:t>
      </w:r>
      <w:r>
        <w:rPr>
          <w:iCs/>
          <w:color w:val="000000"/>
          <w:sz w:val="28"/>
          <w:szCs w:val="28"/>
        </w:rPr>
        <w:t>левополушарные люди </w:t>
      </w:r>
      <w:r>
        <w:rPr>
          <w:color w:val="000000"/>
          <w:sz w:val="28"/>
          <w:szCs w:val="28"/>
        </w:rPr>
        <w:t>— при доминировании левого полушария. Для них характерен словесно-логический стиль познавательных процессов, склонность к абстрагированию и обобщению;</w:t>
      </w:r>
      <w:r>
        <w:rPr>
          <w:color w:val="000000"/>
          <w:sz w:val="28"/>
          <w:szCs w:val="28"/>
        </w:rPr>
        <w:br/>
        <w:t>- </w:t>
      </w:r>
      <w:r>
        <w:rPr>
          <w:iCs/>
          <w:color w:val="000000"/>
          <w:sz w:val="28"/>
          <w:szCs w:val="28"/>
        </w:rPr>
        <w:t>правополушарные люди </w:t>
      </w:r>
      <w:r>
        <w:rPr>
          <w:color w:val="000000"/>
          <w:sz w:val="28"/>
          <w:szCs w:val="28"/>
        </w:rPr>
        <w:t>— доминирование правого полушария, У данного типа развиты конкретно-образное мышление и воображение;</w:t>
      </w:r>
      <w:r>
        <w:rPr>
          <w:color w:val="000000"/>
          <w:sz w:val="28"/>
          <w:szCs w:val="28"/>
        </w:rPr>
        <w:br/>
        <w:t>- </w:t>
      </w:r>
      <w:proofErr w:type="spellStart"/>
      <w:r>
        <w:rPr>
          <w:iCs/>
          <w:color w:val="000000"/>
          <w:sz w:val="28"/>
          <w:szCs w:val="28"/>
        </w:rPr>
        <w:t>равнополушарные</w:t>
      </w:r>
      <w:proofErr w:type="spellEnd"/>
      <w:r>
        <w:rPr>
          <w:iCs/>
          <w:color w:val="000000"/>
          <w:sz w:val="28"/>
          <w:szCs w:val="28"/>
        </w:rPr>
        <w:t xml:space="preserve"> люди </w:t>
      </w:r>
      <w:r>
        <w:rPr>
          <w:color w:val="000000"/>
          <w:sz w:val="28"/>
          <w:szCs w:val="28"/>
        </w:rPr>
        <w:t>— у них отсутствует ярко выраженное доминирование одного из полушарий.</w:t>
      </w:r>
    </w:p>
    <w:p w:rsidR="00E303CF" w:rsidRDefault="00E303CF" w:rsidP="00E303CF">
      <w:pPr>
        <w:ind w:firstLine="709"/>
        <w:jc w:val="both"/>
        <w:rPr>
          <w:iCs/>
          <w:color w:val="000000"/>
          <w:sz w:val="28"/>
          <w:szCs w:val="28"/>
        </w:rPr>
      </w:pPr>
      <w:r>
        <w:rPr>
          <w:color w:val="000000"/>
          <w:sz w:val="28"/>
          <w:szCs w:val="28"/>
        </w:rPr>
        <w:lastRenderedPageBreak/>
        <w:t>На основе предпочтительных каналов восприятия информации различают:</w:t>
      </w:r>
      <w:r>
        <w:rPr>
          <w:color w:val="000000"/>
          <w:sz w:val="28"/>
          <w:szCs w:val="28"/>
        </w:rPr>
        <w:br/>
      </w:r>
      <w:r>
        <w:rPr>
          <w:iCs/>
          <w:color w:val="000000"/>
          <w:sz w:val="28"/>
          <w:szCs w:val="28"/>
        </w:rPr>
        <w:t>- аудиальное восприятие;</w:t>
      </w:r>
    </w:p>
    <w:p w:rsidR="00E303CF" w:rsidRDefault="00E303CF" w:rsidP="00E303CF">
      <w:pPr>
        <w:jc w:val="both"/>
        <w:rPr>
          <w:iCs/>
          <w:color w:val="000000"/>
          <w:sz w:val="28"/>
          <w:szCs w:val="28"/>
        </w:rPr>
      </w:pPr>
      <w:r>
        <w:rPr>
          <w:iCs/>
          <w:color w:val="000000"/>
          <w:sz w:val="28"/>
          <w:szCs w:val="28"/>
        </w:rPr>
        <w:t>- визуальное восприятие;</w:t>
      </w:r>
    </w:p>
    <w:p w:rsidR="00E303CF" w:rsidRDefault="00E303CF" w:rsidP="00E303CF">
      <w:pPr>
        <w:jc w:val="both"/>
        <w:rPr>
          <w:color w:val="000000"/>
          <w:sz w:val="28"/>
          <w:szCs w:val="28"/>
        </w:rPr>
      </w:pPr>
      <w:r>
        <w:rPr>
          <w:iCs/>
          <w:color w:val="000000"/>
          <w:sz w:val="28"/>
          <w:szCs w:val="28"/>
        </w:rPr>
        <w:t>- кинестетическое восприятие.</w:t>
      </w:r>
    </w:p>
    <w:p w:rsidR="00E303CF" w:rsidRDefault="00E303CF" w:rsidP="00E303CF">
      <w:pPr>
        <w:ind w:firstLine="709"/>
        <w:jc w:val="both"/>
        <w:rPr>
          <w:color w:val="000000"/>
          <w:sz w:val="28"/>
          <w:szCs w:val="28"/>
        </w:rPr>
      </w:pPr>
      <w:r>
        <w:rPr>
          <w:color w:val="000000"/>
          <w:sz w:val="28"/>
          <w:szCs w:val="28"/>
        </w:rPr>
        <w:t>Знание этих характеристик детей позволит педагогу излагать учебный материал на доступном для всех учащихся языке, облегчив процесс его запоминания.</w:t>
      </w:r>
    </w:p>
    <w:p w:rsidR="00E303CF" w:rsidRDefault="00E303CF" w:rsidP="00E303CF">
      <w:pPr>
        <w:ind w:firstLine="709"/>
        <w:jc w:val="both"/>
        <w:rPr>
          <w:color w:val="000000"/>
          <w:sz w:val="28"/>
          <w:szCs w:val="28"/>
        </w:rPr>
      </w:pPr>
      <w:r>
        <w:rPr>
          <w:b/>
          <w:bCs/>
          <w:color w:val="000000"/>
          <w:sz w:val="28"/>
          <w:szCs w:val="28"/>
        </w:rPr>
        <w:t>Правило 3. Учет зоны работоспособности учащихся</w:t>
      </w:r>
    </w:p>
    <w:p w:rsidR="00E303CF" w:rsidRDefault="00E303CF" w:rsidP="00E303CF">
      <w:pPr>
        <w:ind w:firstLine="709"/>
        <w:jc w:val="both"/>
        <w:rPr>
          <w:color w:val="000000"/>
          <w:sz w:val="28"/>
          <w:szCs w:val="28"/>
        </w:rPr>
      </w:pPr>
      <w:r>
        <w:rPr>
          <w:color w:val="000000"/>
          <w:sz w:val="28"/>
          <w:szCs w:val="28"/>
        </w:rPr>
        <w:t xml:space="preserve">Экспериментально доказано, что </w:t>
      </w:r>
      <w:proofErr w:type="spellStart"/>
      <w:r>
        <w:rPr>
          <w:color w:val="000000"/>
          <w:sz w:val="28"/>
          <w:szCs w:val="28"/>
        </w:rPr>
        <w:t>биоритмологический</w:t>
      </w:r>
      <w:proofErr w:type="spellEnd"/>
      <w:r>
        <w:rPr>
          <w:color w:val="000000"/>
          <w:sz w:val="28"/>
          <w:szCs w:val="28"/>
        </w:rPr>
        <w:t xml:space="preserve"> оптимум работоспособности у школьников имеет свои пики и </w:t>
      </w:r>
      <w:proofErr w:type="gramStart"/>
      <w:r>
        <w:rPr>
          <w:color w:val="000000"/>
          <w:sz w:val="28"/>
          <w:szCs w:val="28"/>
        </w:rPr>
        <w:t>спады</w:t>
      </w:r>
      <w:proofErr w:type="gramEnd"/>
      <w:r>
        <w:rPr>
          <w:color w:val="000000"/>
          <w:sz w:val="28"/>
          <w:szCs w:val="28"/>
        </w:rPr>
        <w:t xml:space="preserve"> как в течение учебного дня, так и в разные дни учебной недели. Работоспособность зависит и от возрастных особенностей детей. Характеристики работоспособности учащихся представлены на диаграммах.</w:t>
      </w:r>
    </w:p>
    <w:p w:rsidR="00E303CF" w:rsidRDefault="00E303CF" w:rsidP="00E303CF">
      <w:pPr>
        <w:ind w:firstLine="709"/>
        <w:jc w:val="both"/>
        <w:rPr>
          <w:color w:val="000000"/>
          <w:sz w:val="28"/>
          <w:szCs w:val="28"/>
        </w:rPr>
      </w:pPr>
      <w:r>
        <w:rPr>
          <w:b/>
          <w:bCs/>
          <w:iCs/>
          <w:color w:val="000000"/>
          <w:sz w:val="28"/>
          <w:szCs w:val="28"/>
        </w:rPr>
        <w:t>Правило 4. Распределение интенсивности умственной деятельности</w:t>
      </w:r>
    </w:p>
    <w:p w:rsidR="00E303CF" w:rsidRDefault="00E303CF" w:rsidP="00E303CF">
      <w:pPr>
        <w:ind w:firstLine="709"/>
        <w:jc w:val="both"/>
        <w:rPr>
          <w:color w:val="000000"/>
          <w:sz w:val="28"/>
          <w:szCs w:val="28"/>
        </w:rPr>
      </w:pPr>
      <w:r>
        <w:rPr>
          <w:color w:val="000000"/>
          <w:sz w:val="28"/>
          <w:szCs w:val="28"/>
        </w:rPr>
        <w:t xml:space="preserve">При организации урока выделяют три основных этапа с точки зрения </w:t>
      </w:r>
      <w:proofErr w:type="spellStart"/>
      <w:r>
        <w:rPr>
          <w:color w:val="000000"/>
          <w:sz w:val="28"/>
          <w:szCs w:val="28"/>
        </w:rPr>
        <w:t>здоровьесбережения</w:t>
      </w:r>
      <w:proofErr w:type="spellEnd"/>
      <w:r>
        <w:rPr>
          <w:color w:val="000000"/>
          <w:sz w:val="28"/>
          <w:szCs w:val="28"/>
        </w:rPr>
        <w:t>, которые характеризуются своей продолжительностью, объемом нагрузки и характерными видами деятельности. Данные представлены в таблице 1.3.</w:t>
      </w:r>
    </w:p>
    <w:p w:rsidR="00E303CF" w:rsidRDefault="00E303CF" w:rsidP="00E303CF">
      <w:pPr>
        <w:ind w:firstLine="709"/>
        <w:jc w:val="both"/>
        <w:rPr>
          <w:color w:val="000000"/>
          <w:sz w:val="28"/>
          <w:szCs w:val="28"/>
        </w:rPr>
      </w:pPr>
      <w:r>
        <w:rPr>
          <w:color w:val="000000"/>
          <w:sz w:val="28"/>
          <w:szCs w:val="28"/>
        </w:rPr>
        <w:t>Эффективность усвоения знаний учащихся в тече</w:t>
      </w:r>
      <w:r>
        <w:rPr>
          <w:color w:val="000000"/>
          <w:sz w:val="28"/>
          <w:szCs w:val="28"/>
        </w:rPr>
        <w:softHyphen/>
        <w:t>ние урока такова:</w:t>
      </w:r>
    </w:p>
    <w:p w:rsidR="00E303CF" w:rsidRDefault="00E303CF" w:rsidP="00E303CF">
      <w:pPr>
        <w:ind w:left="-360" w:firstLine="709"/>
        <w:jc w:val="both"/>
        <w:rPr>
          <w:color w:val="000000"/>
          <w:sz w:val="28"/>
          <w:szCs w:val="28"/>
        </w:rPr>
      </w:pPr>
      <w:r>
        <w:rPr>
          <w:color w:val="000000"/>
          <w:sz w:val="28"/>
          <w:szCs w:val="28"/>
        </w:rPr>
        <w:t xml:space="preserve">     1.  5-25-я минута — 80%;</w:t>
      </w:r>
    </w:p>
    <w:p w:rsidR="00E303CF" w:rsidRDefault="00E303CF" w:rsidP="00E303CF">
      <w:pPr>
        <w:ind w:firstLine="709"/>
        <w:jc w:val="both"/>
        <w:rPr>
          <w:color w:val="000000"/>
          <w:sz w:val="28"/>
          <w:szCs w:val="28"/>
        </w:rPr>
      </w:pPr>
      <w:r>
        <w:rPr>
          <w:color w:val="000000"/>
          <w:sz w:val="28"/>
          <w:szCs w:val="28"/>
        </w:rPr>
        <w:t>2.  25-35-я минута — 60-40%;</w:t>
      </w:r>
    </w:p>
    <w:p w:rsidR="00E303CF" w:rsidRDefault="00E303CF" w:rsidP="00E303CF">
      <w:pPr>
        <w:ind w:firstLine="709"/>
        <w:jc w:val="both"/>
        <w:rPr>
          <w:color w:val="000000"/>
          <w:sz w:val="28"/>
          <w:szCs w:val="28"/>
        </w:rPr>
      </w:pPr>
      <w:r>
        <w:rPr>
          <w:color w:val="000000"/>
          <w:sz w:val="28"/>
          <w:szCs w:val="28"/>
        </w:rPr>
        <w:t>3.  35—40-я минута — 10%.</w:t>
      </w:r>
    </w:p>
    <w:p w:rsidR="00E303CF" w:rsidRDefault="00E303CF" w:rsidP="00E303CF">
      <w:pPr>
        <w:ind w:firstLine="709"/>
        <w:jc w:val="both"/>
        <w:rPr>
          <w:color w:val="000000"/>
          <w:sz w:val="28"/>
          <w:szCs w:val="28"/>
        </w:rPr>
      </w:pPr>
      <w:r>
        <w:rPr>
          <w:color w:val="000000"/>
          <w:sz w:val="28"/>
          <w:szCs w:val="28"/>
        </w:rPr>
        <w:t>Практически все исследователи сходятся во мне</w:t>
      </w:r>
      <w:r>
        <w:rPr>
          <w:color w:val="000000"/>
          <w:sz w:val="28"/>
          <w:szCs w:val="28"/>
        </w:rPr>
        <w:softHyphen/>
        <w:t xml:space="preserve">нии, что урок, организованный на основе принципов </w:t>
      </w:r>
      <w:proofErr w:type="spellStart"/>
      <w:r>
        <w:rPr>
          <w:color w:val="000000"/>
          <w:sz w:val="28"/>
          <w:szCs w:val="28"/>
        </w:rPr>
        <w:t>здоровьесбережения</w:t>
      </w:r>
      <w:proofErr w:type="spellEnd"/>
      <w:r>
        <w:rPr>
          <w:color w:val="000000"/>
          <w:sz w:val="28"/>
          <w:szCs w:val="28"/>
        </w:rPr>
        <w:t>, не должен приводить к тому, чтобы учащиеся заканчивали обучение с сильными и выраженными формами утомления.</w:t>
      </w:r>
    </w:p>
    <w:p w:rsidR="00E303CF" w:rsidRDefault="00E303CF" w:rsidP="00E303CF">
      <w:pPr>
        <w:ind w:firstLine="709"/>
        <w:jc w:val="both"/>
        <w:rPr>
          <w:color w:val="000000"/>
          <w:sz w:val="28"/>
          <w:szCs w:val="28"/>
        </w:rPr>
      </w:pPr>
      <w:r>
        <w:rPr>
          <w:iCs/>
          <w:color w:val="000000"/>
          <w:sz w:val="28"/>
          <w:szCs w:val="28"/>
        </w:rPr>
        <w:t>Утомление </w:t>
      </w:r>
      <w:r>
        <w:rPr>
          <w:color w:val="000000"/>
          <w:sz w:val="28"/>
          <w:szCs w:val="28"/>
        </w:rPr>
        <w:t>— возникающее в результате работы временное ухудшение функционального состояния человека, выражающееся в снижении работоспособности, в неспецифических изменениях физиологичес</w:t>
      </w:r>
      <w:r>
        <w:rPr>
          <w:color w:val="000000"/>
          <w:sz w:val="28"/>
          <w:szCs w:val="28"/>
        </w:rPr>
        <w:softHyphen/>
        <w:t>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w:t>
      </w:r>
      <w:r>
        <w:rPr>
          <w:color w:val="000000"/>
          <w:sz w:val="28"/>
          <w:szCs w:val="28"/>
        </w:rPr>
        <w:softHyphen/>
        <w:t>вительных процессов и повышения функциональных возможностей. Действительно, отрицательное влияние на организм оказывает постоянно возникающее и хроническое утомление, особенно перерастающее в переутомление.</w:t>
      </w:r>
    </w:p>
    <w:p w:rsidR="00E303CF" w:rsidRDefault="00E303CF" w:rsidP="00E303CF">
      <w:pPr>
        <w:ind w:firstLine="709"/>
        <w:jc w:val="both"/>
        <w:rPr>
          <w:color w:val="000000"/>
          <w:sz w:val="28"/>
          <w:szCs w:val="28"/>
        </w:rPr>
      </w:pPr>
      <w:r>
        <w:rPr>
          <w:color w:val="000000"/>
          <w:sz w:val="28"/>
          <w:szCs w:val="28"/>
        </w:rPr>
        <w:t>Интенсивность умственной деятельности учащихся в ходе урока</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2582"/>
        <w:gridCol w:w="1381"/>
        <w:gridCol w:w="2525"/>
        <w:gridCol w:w="2927"/>
      </w:tblGrid>
      <w:tr w:rsidR="00E303CF" w:rsidTr="00E303CF">
        <w:trPr>
          <w:jc w:val="center"/>
        </w:trPr>
        <w:tc>
          <w:tcPr>
            <w:tcW w:w="25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ind w:firstLine="709"/>
              <w:rPr>
                <w:sz w:val="24"/>
                <w:szCs w:val="24"/>
                <w:lang w:eastAsia="en-US"/>
              </w:rPr>
            </w:pPr>
            <w:r>
              <w:rPr>
                <w:sz w:val="24"/>
                <w:szCs w:val="24"/>
                <w:lang w:eastAsia="en-US"/>
              </w:rPr>
              <w:br/>
            </w:r>
            <w:r>
              <w:rPr>
                <w:b/>
                <w:bCs/>
                <w:sz w:val="24"/>
                <w:szCs w:val="24"/>
                <w:lang w:eastAsia="en-US"/>
              </w:rPr>
              <w:t>Часть урока</w:t>
            </w:r>
          </w:p>
        </w:tc>
        <w:tc>
          <w:tcPr>
            <w:tcW w:w="138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303CF" w:rsidRDefault="00E303CF">
            <w:pPr>
              <w:spacing w:line="276" w:lineRule="auto"/>
              <w:ind w:firstLine="709"/>
              <w:rPr>
                <w:b/>
                <w:bCs/>
                <w:sz w:val="24"/>
                <w:szCs w:val="24"/>
                <w:lang w:eastAsia="en-US"/>
              </w:rPr>
            </w:pPr>
          </w:p>
          <w:p w:rsidR="00E303CF" w:rsidRDefault="00E303CF">
            <w:pPr>
              <w:spacing w:line="276" w:lineRule="auto"/>
              <w:rPr>
                <w:sz w:val="24"/>
                <w:szCs w:val="24"/>
                <w:lang w:eastAsia="en-US"/>
              </w:rPr>
            </w:pPr>
            <w:r>
              <w:rPr>
                <w:b/>
                <w:bCs/>
                <w:sz w:val="24"/>
                <w:szCs w:val="24"/>
                <w:lang w:eastAsia="en-US"/>
              </w:rPr>
              <w:t>Время</w:t>
            </w:r>
          </w:p>
        </w:tc>
        <w:tc>
          <w:tcPr>
            <w:tcW w:w="2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303CF" w:rsidRDefault="00E303CF">
            <w:pPr>
              <w:spacing w:line="276" w:lineRule="auto"/>
              <w:ind w:firstLine="709"/>
              <w:rPr>
                <w:b/>
                <w:bCs/>
                <w:sz w:val="24"/>
                <w:szCs w:val="24"/>
                <w:lang w:eastAsia="en-US"/>
              </w:rPr>
            </w:pPr>
          </w:p>
          <w:p w:rsidR="00E303CF" w:rsidRDefault="00E303CF">
            <w:pPr>
              <w:spacing w:line="276" w:lineRule="auto"/>
              <w:ind w:firstLine="709"/>
              <w:rPr>
                <w:sz w:val="24"/>
                <w:szCs w:val="24"/>
                <w:lang w:eastAsia="en-US"/>
              </w:rPr>
            </w:pPr>
            <w:r>
              <w:rPr>
                <w:b/>
                <w:bCs/>
                <w:sz w:val="24"/>
                <w:szCs w:val="24"/>
                <w:lang w:eastAsia="en-US"/>
              </w:rPr>
              <w:t>Нагрузка</w:t>
            </w:r>
          </w:p>
        </w:tc>
        <w:tc>
          <w:tcPr>
            <w:tcW w:w="29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303CF" w:rsidRDefault="00E303CF">
            <w:pPr>
              <w:spacing w:line="276" w:lineRule="auto"/>
              <w:ind w:firstLine="709"/>
              <w:rPr>
                <w:b/>
                <w:bCs/>
                <w:sz w:val="24"/>
                <w:szCs w:val="24"/>
                <w:lang w:eastAsia="en-US"/>
              </w:rPr>
            </w:pPr>
          </w:p>
          <w:p w:rsidR="00E303CF" w:rsidRDefault="00E303CF">
            <w:pPr>
              <w:spacing w:line="276" w:lineRule="auto"/>
              <w:ind w:firstLine="709"/>
              <w:rPr>
                <w:sz w:val="24"/>
                <w:szCs w:val="24"/>
                <w:lang w:eastAsia="en-US"/>
              </w:rPr>
            </w:pPr>
            <w:r>
              <w:rPr>
                <w:b/>
                <w:bCs/>
                <w:sz w:val="24"/>
                <w:szCs w:val="24"/>
                <w:lang w:eastAsia="en-US"/>
              </w:rPr>
              <w:t>Деятельность</w:t>
            </w:r>
          </w:p>
        </w:tc>
      </w:tr>
      <w:tr w:rsidR="00E303CF" w:rsidTr="00E303CF">
        <w:trPr>
          <w:jc w:val="center"/>
        </w:trPr>
        <w:tc>
          <w:tcPr>
            <w:tcW w:w="25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xml:space="preserve">1-й этап. </w:t>
            </w:r>
          </w:p>
          <w:p w:rsidR="00E303CF" w:rsidRDefault="00E303CF">
            <w:pPr>
              <w:spacing w:line="276" w:lineRule="auto"/>
              <w:rPr>
                <w:sz w:val="24"/>
                <w:szCs w:val="24"/>
                <w:lang w:eastAsia="en-US"/>
              </w:rPr>
            </w:pPr>
            <w:r>
              <w:rPr>
                <w:sz w:val="24"/>
                <w:szCs w:val="24"/>
                <w:lang w:eastAsia="en-US"/>
              </w:rPr>
              <w:t>Врабатывание</w:t>
            </w:r>
          </w:p>
        </w:tc>
        <w:tc>
          <w:tcPr>
            <w:tcW w:w="138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5 мин.</w:t>
            </w:r>
          </w:p>
        </w:tc>
        <w:tc>
          <w:tcPr>
            <w:tcW w:w="2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Относительно невелика</w:t>
            </w:r>
          </w:p>
        </w:tc>
        <w:tc>
          <w:tcPr>
            <w:tcW w:w="29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xml:space="preserve">Репродуктивная, переходящая в продуктивную. </w:t>
            </w:r>
          </w:p>
          <w:p w:rsidR="00E303CF" w:rsidRDefault="00E303CF">
            <w:pPr>
              <w:spacing w:line="276" w:lineRule="auto"/>
              <w:rPr>
                <w:sz w:val="24"/>
                <w:szCs w:val="24"/>
                <w:lang w:eastAsia="en-US"/>
              </w:rPr>
            </w:pPr>
            <w:r>
              <w:rPr>
                <w:sz w:val="24"/>
                <w:szCs w:val="24"/>
                <w:lang w:eastAsia="en-US"/>
              </w:rPr>
              <w:t>Повторение</w:t>
            </w:r>
          </w:p>
        </w:tc>
      </w:tr>
      <w:tr w:rsidR="00E303CF" w:rsidTr="00E303CF">
        <w:trPr>
          <w:jc w:val="center"/>
        </w:trPr>
        <w:tc>
          <w:tcPr>
            <w:tcW w:w="25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lastRenderedPageBreak/>
              <w:t>2-й этап.</w:t>
            </w:r>
            <w:r>
              <w:rPr>
                <w:sz w:val="24"/>
                <w:szCs w:val="24"/>
                <w:lang w:eastAsia="en-US"/>
              </w:rPr>
              <w:br/>
              <w:t>Максимальная работоспособность</w:t>
            </w:r>
          </w:p>
        </w:tc>
        <w:tc>
          <w:tcPr>
            <w:tcW w:w="138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20-25 мин.</w:t>
            </w:r>
          </w:p>
        </w:tc>
        <w:tc>
          <w:tcPr>
            <w:tcW w:w="2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Максимальное снижение на 15-й мин.</w:t>
            </w:r>
          </w:p>
        </w:tc>
        <w:tc>
          <w:tcPr>
            <w:tcW w:w="29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proofErr w:type="gramStart"/>
            <w:r>
              <w:rPr>
                <w:sz w:val="24"/>
                <w:szCs w:val="24"/>
                <w:lang w:eastAsia="en-US"/>
              </w:rPr>
              <w:t>Продуктивная</w:t>
            </w:r>
            <w:proofErr w:type="gramEnd"/>
            <w:r>
              <w:rPr>
                <w:sz w:val="24"/>
                <w:szCs w:val="24"/>
                <w:lang w:eastAsia="en-US"/>
              </w:rPr>
              <w:t>, творческая, знакомство с новым материа</w:t>
            </w:r>
            <w:r>
              <w:rPr>
                <w:sz w:val="24"/>
                <w:szCs w:val="24"/>
                <w:lang w:eastAsia="en-US"/>
              </w:rPr>
              <w:softHyphen/>
              <w:t>лом</w:t>
            </w:r>
          </w:p>
        </w:tc>
      </w:tr>
      <w:tr w:rsidR="00E303CF" w:rsidTr="00E303CF">
        <w:trPr>
          <w:jc w:val="center"/>
        </w:trPr>
        <w:tc>
          <w:tcPr>
            <w:tcW w:w="25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3-й этап.</w:t>
            </w:r>
          </w:p>
          <w:p w:rsidR="00E303CF" w:rsidRDefault="00E303CF">
            <w:pPr>
              <w:spacing w:line="276" w:lineRule="auto"/>
              <w:rPr>
                <w:sz w:val="24"/>
                <w:szCs w:val="24"/>
                <w:lang w:eastAsia="en-US"/>
              </w:rPr>
            </w:pPr>
            <w:r>
              <w:rPr>
                <w:sz w:val="24"/>
                <w:szCs w:val="24"/>
                <w:lang w:eastAsia="en-US"/>
              </w:rPr>
              <w:t xml:space="preserve"> Конечный порыв</w:t>
            </w:r>
          </w:p>
        </w:tc>
        <w:tc>
          <w:tcPr>
            <w:tcW w:w="138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10-15 мин.</w:t>
            </w:r>
          </w:p>
        </w:tc>
        <w:tc>
          <w:tcPr>
            <w:tcW w:w="2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Небольшое по</w:t>
            </w:r>
            <w:r>
              <w:rPr>
                <w:sz w:val="24"/>
                <w:szCs w:val="24"/>
                <w:lang w:eastAsia="en-US"/>
              </w:rPr>
              <w:softHyphen/>
              <w:t>вышение работоспособности</w:t>
            </w:r>
          </w:p>
        </w:tc>
        <w:tc>
          <w:tcPr>
            <w:tcW w:w="29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303CF" w:rsidRDefault="00E303CF">
            <w:pPr>
              <w:spacing w:line="276" w:lineRule="auto"/>
              <w:rPr>
                <w:sz w:val="24"/>
                <w:szCs w:val="24"/>
                <w:lang w:eastAsia="en-US"/>
              </w:rPr>
            </w:pPr>
            <w:r>
              <w:rPr>
                <w:sz w:val="24"/>
                <w:szCs w:val="24"/>
                <w:lang w:eastAsia="en-US"/>
              </w:rPr>
              <w:t xml:space="preserve">Репродуктивная, отработка узловых моментов </w:t>
            </w:r>
            <w:proofErr w:type="gramStart"/>
            <w:r>
              <w:rPr>
                <w:sz w:val="24"/>
                <w:szCs w:val="24"/>
                <w:lang w:eastAsia="en-US"/>
              </w:rPr>
              <w:t>пройденного</w:t>
            </w:r>
            <w:proofErr w:type="gramEnd"/>
          </w:p>
        </w:tc>
      </w:tr>
    </w:tbl>
    <w:p w:rsidR="00E303CF" w:rsidRDefault="00E303CF" w:rsidP="00E303CF">
      <w:pPr>
        <w:ind w:firstLine="709"/>
        <w:jc w:val="both"/>
        <w:rPr>
          <w:color w:val="000000"/>
          <w:sz w:val="28"/>
          <w:szCs w:val="28"/>
        </w:rPr>
      </w:pPr>
      <w:r>
        <w:rPr>
          <w:color w:val="000000"/>
          <w:sz w:val="28"/>
          <w:szCs w:val="28"/>
        </w:rPr>
        <w:t>Специальными исследованиями выявлено, что у учащихся, заканчивающих занятия с сильным и выраженным утомлением, диагностируется неспецифическое напряжение организма — </w:t>
      </w:r>
      <w:proofErr w:type="spellStart"/>
      <w:r>
        <w:rPr>
          <w:i/>
          <w:iCs/>
          <w:color w:val="000000"/>
          <w:sz w:val="28"/>
          <w:szCs w:val="28"/>
        </w:rPr>
        <w:t>десинхроноз</w:t>
      </w:r>
      <w:proofErr w:type="spellEnd"/>
      <w:r>
        <w:rPr>
          <w:i/>
          <w:iCs/>
          <w:color w:val="000000"/>
          <w:sz w:val="28"/>
          <w:szCs w:val="28"/>
        </w:rPr>
        <w:t>, </w:t>
      </w:r>
      <w:proofErr w:type="gramStart"/>
      <w:r>
        <w:rPr>
          <w:color w:val="000000"/>
          <w:sz w:val="28"/>
          <w:szCs w:val="28"/>
        </w:rPr>
        <w:t>являющийся</w:t>
      </w:r>
      <w:proofErr w:type="gramEnd"/>
      <w:r>
        <w:rPr>
          <w:color w:val="000000"/>
          <w:sz w:val="28"/>
          <w:szCs w:val="28"/>
        </w:rPr>
        <w:t xml:space="preserve"> основой формирования психосоматических заболеваний. Следовательно, снижая утомление, поддерживая и восстанавливая работоспособность учащихся, контролируя ее изменение в ходе процесса обучения, мы будет способствовать </w:t>
      </w:r>
      <w:proofErr w:type="spellStart"/>
      <w:r>
        <w:rPr>
          <w:color w:val="000000"/>
          <w:sz w:val="28"/>
          <w:szCs w:val="28"/>
        </w:rPr>
        <w:t>здоровьесбережению</w:t>
      </w:r>
      <w:proofErr w:type="spellEnd"/>
      <w:r>
        <w:rPr>
          <w:color w:val="000000"/>
          <w:sz w:val="28"/>
          <w:szCs w:val="28"/>
        </w:rPr>
        <w:t>.</w:t>
      </w:r>
    </w:p>
    <w:p w:rsidR="00E303CF" w:rsidRDefault="00E303CF" w:rsidP="00E303CF">
      <w:pPr>
        <w:ind w:firstLine="709"/>
        <w:jc w:val="both"/>
        <w:rPr>
          <w:color w:val="000000"/>
          <w:sz w:val="28"/>
          <w:szCs w:val="28"/>
        </w:rPr>
      </w:pPr>
    </w:p>
    <w:p w:rsidR="00E303CF" w:rsidRDefault="00E303CF" w:rsidP="00E303CF">
      <w:pPr>
        <w:rPr>
          <w:color w:val="000000"/>
          <w:sz w:val="28"/>
          <w:szCs w:val="28"/>
        </w:rPr>
      </w:pPr>
      <w:r>
        <w:rPr>
          <w:b/>
          <w:bCs/>
          <w:color w:val="000000"/>
          <w:sz w:val="28"/>
          <w:szCs w:val="28"/>
        </w:rPr>
        <w:t xml:space="preserve">Психолого-педагогические технологии </w:t>
      </w:r>
      <w:proofErr w:type="spellStart"/>
      <w:r>
        <w:rPr>
          <w:b/>
          <w:bCs/>
          <w:color w:val="000000"/>
          <w:sz w:val="28"/>
          <w:szCs w:val="28"/>
        </w:rPr>
        <w:t>здоровьесбережения</w:t>
      </w:r>
      <w:proofErr w:type="spellEnd"/>
    </w:p>
    <w:p w:rsidR="00E303CF" w:rsidRDefault="00E303CF" w:rsidP="00E303CF">
      <w:pPr>
        <w:jc w:val="both"/>
        <w:rPr>
          <w:b/>
          <w:bCs/>
          <w:i/>
          <w:iCs/>
          <w:color w:val="000000"/>
          <w:sz w:val="28"/>
          <w:szCs w:val="28"/>
        </w:rPr>
      </w:pPr>
      <w:r>
        <w:rPr>
          <w:b/>
          <w:bCs/>
          <w:i/>
          <w:iCs/>
          <w:color w:val="000000"/>
          <w:sz w:val="28"/>
          <w:szCs w:val="28"/>
        </w:rPr>
        <w:t>Снятие эмоционального напряжения</w:t>
      </w:r>
    </w:p>
    <w:p w:rsidR="00E303CF" w:rsidRDefault="00E303CF" w:rsidP="00E303CF">
      <w:pPr>
        <w:ind w:firstLine="709"/>
        <w:jc w:val="both"/>
        <w:rPr>
          <w:b/>
          <w:bCs/>
          <w:i/>
          <w:iCs/>
          <w:color w:val="000000"/>
          <w:sz w:val="28"/>
          <w:szCs w:val="28"/>
        </w:rPr>
      </w:pPr>
      <w:r>
        <w:rPr>
          <w:color w:val="000000"/>
          <w:sz w:val="28"/>
          <w:szCs w:val="28"/>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т.п. 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E303CF" w:rsidRDefault="00E303CF" w:rsidP="00E303CF">
      <w:pPr>
        <w:ind w:firstLine="709"/>
        <w:jc w:val="both"/>
        <w:rPr>
          <w:color w:val="000000"/>
          <w:sz w:val="28"/>
          <w:szCs w:val="28"/>
        </w:rPr>
      </w:pPr>
      <w:r>
        <w:rPr>
          <w:color w:val="000000"/>
          <w:sz w:val="28"/>
          <w:szCs w:val="28"/>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 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w:t>
      </w:r>
      <w:r>
        <w:rPr>
          <w:color w:val="000000"/>
          <w:sz w:val="28"/>
          <w:szCs w:val="28"/>
        </w:rPr>
        <w:softHyphen/>
        <w:t xml:space="preserve">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 и установлению и укреплению </w:t>
      </w:r>
      <w:proofErr w:type="spellStart"/>
      <w:r>
        <w:rPr>
          <w:color w:val="000000"/>
          <w:sz w:val="28"/>
          <w:szCs w:val="28"/>
        </w:rPr>
        <w:t>межпредметных</w:t>
      </w:r>
      <w:proofErr w:type="spellEnd"/>
      <w:r>
        <w:rPr>
          <w:color w:val="000000"/>
          <w:sz w:val="28"/>
          <w:szCs w:val="28"/>
        </w:rPr>
        <w:t xml:space="preserve"> связей, а также и воспитательным целям.</w:t>
      </w:r>
    </w:p>
    <w:p w:rsidR="00E303CF" w:rsidRDefault="00E303CF" w:rsidP="00E303CF">
      <w:pPr>
        <w:ind w:firstLine="709"/>
        <w:jc w:val="both"/>
        <w:rPr>
          <w:color w:val="000000"/>
          <w:sz w:val="28"/>
          <w:szCs w:val="28"/>
        </w:rPr>
      </w:pPr>
    </w:p>
    <w:p w:rsidR="00E303CF" w:rsidRDefault="00E303CF" w:rsidP="00E303CF">
      <w:pPr>
        <w:tabs>
          <w:tab w:val="left" w:pos="709"/>
        </w:tabs>
        <w:jc w:val="both"/>
        <w:rPr>
          <w:color w:val="000000"/>
          <w:sz w:val="28"/>
          <w:szCs w:val="28"/>
        </w:rPr>
      </w:pPr>
      <w:r>
        <w:rPr>
          <w:b/>
          <w:bCs/>
          <w:i/>
          <w:iCs/>
          <w:color w:val="000000"/>
          <w:sz w:val="28"/>
          <w:szCs w:val="28"/>
        </w:rPr>
        <w:t>Создание благоприятного психологического климата на уроке</w:t>
      </w:r>
      <w:proofErr w:type="gramStart"/>
      <w:r>
        <w:rPr>
          <w:color w:val="000000"/>
          <w:sz w:val="28"/>
          <w:szCs w:val="28"/>
        </w:rPr>
        <w:br/>
        <w:t xml:space="preserve">         П</w:t>
      </w:r>
      <w:proofErr w:type="gramEnd"/>
      <w:r>
        <w:rPr>
          <w:color w:val="000000"/>
          <w:sz w:val="28"/>
          <w:szCs w:val="28"/>
        </w:rPr>
        <w:t xml:space="preserve">ожалуй, одним из важнейших аспектов является именно </w:t>
      </w:r>
      <w:r>
        <w:rPr>
          <w:color w:val="000000"/>
          <w:sz w:val="28"/>
          <w:szCs w:val="28"/>
        </w:rPr>
        <w:lastRenderedPageBreak/>
        <w:t xml:space="preserve">психологический комфорт школьников во время урока. С одной стороны, таким </w:t>
      </w:r>
      <w:proofErr w:type="gramStart"/>
      <w:r>
        <w:rPr>
          <w:color w:val="000000"/>
          <w:sz w:val="28"/>
          <w:szCs w:val="28"/>
        </w:rPr>
        <w:t>образом</w:t>
      </w:r>
      <w:proofErr w:type="gramEnd"/>
      <w:r>
        <w:rPr>
          <w:color w:val="000000"/>
          <w:sz w:val="28"/>
          <w:szCs w:val="28"/>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E303CF" w:rsidRDefault="00E303CF" w:rsidP="00E303CF">
      <w:pPr>
        <w:ind w:firstLine="709"/>
        <w:jc w:val="both"/>
        <w:rPr>
          <w:color w:val="000000"/>
          <w:sz w:val="28"/>
          <w:szCs w:val="28"/>
        </w:rPr>
      </w:pPr>
      <w:r>
        <w:rPr>
          <w:color w:val="000000"/>
          <w:sz w:val="28"/>
          <w:szCs w:val="28"/>
        </w:rPr>
        <w:t>Доброжелательная обстановка на уроке, спокойная беседа, внимание к каждому высказыванию, позитивная реакция учителя на желание ученика выра</w:t>
      </w:r>
      <w:r>
        <w:rPr>
          <w:color w:val="000000"/>
          <w:sz w:val="28"/>
          <w:szCs w:val="28"/>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E303CF" w:rsidRDefault="00E303CF" w:rsidP="00E303CF">
      <w:pPr>
        <w:ind w:firstLine="709"/>
        <w:jc w:val="both"/>
        <w:rPr>
          <w:color w:val="000000"/>
          <w:sz w:val="28"/>
          <w:szCs w:val="28"/>
        </w:rPr>
      </w:pPr>
      <w:r>
        <w:rPr>
          <w:color w:val="000000"/>
          <w:sz w:val="28"/>
          <w:szCs w:val="28"/>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E303CF" w:rsidRDefault="00E303CF" w:rsidP="00E303CF">
      <w:pPr>
        <w:ind w:firstLine="709"/>
        <w:jc w:val="both"/>
        <w:rPr>
          <w:color w:val="000000"/>
          <w:sz w:val="28"/>
          <w:szCs w:val="28"/>
        </w:rPr>
      </w:pPr>
      <w:r>
        <w:rPr>
          <w:color w:val="000000"/>
          <w:sz w:val="28"/>
          <w:szCs w:val="28"/>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rsidR="00E303CF" w:rsidRDefault="00E303CF" w:rsidP="00E303CF">
      <w:pPr>
        <w:ind w:firstLine="709"/>
        <w:jc w:val="both"/>
        <w:rPr>
          <w:color w:val="000000"/>
          <w:sz w:val="28"/>
          <w:szCs w:val="28"/>
        </w:rPr>
      </w:pPr>
      <w:r>
        <w:rPr>
          <w:color w:val="000000"/>
          <w:sz w:val="28"/>
          <w:szCs w:val="28"/>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E303CF" w:rsidRDefault="00E303CF" w:rsidP="00E303CF">
      <w:pPr>
        <w:ind w:firstLine="709"/>
        <w:jc w:val="both"/>
        <w:rPr>
          <w:color w:val="000000"/>
          <w:sz w:val="28"/>
          <w:szCs w:val="28"/>
        </w:rPr>
      </w:pPr>
      <w:r>
        <w:rPr>
          <w:color w:val="000000"/>
          <w:sz w:val="28"/>
          <w:szCs w:val="28"/>
        </w:rPr>
        <w:t>По окончании урока ученики покидают класс с хорошим настроением, поскольку в течение этого вре</w:t>
      </w:r>
      <w:r>
        <w:rPr>
          <w:color w:val="000000"/>
          <w:sz w:val="28"/>
          <w:szCs w:val="28"/>
        </w:rPr>
        <w:softHyphen/>
        <w:t>мени отрицательные факторы практически отсутствовали.</w:t>
      </w:r>
    </w:p>
    <w:p w:rsidR="00E303CF" w:rsidRDefault="00E303CF" w:rsidP="00E303CF">
      <w:pPr>
        <w:ind w:firstLine="709"/>
        <w:jc w:val="both"/>
        <w:rPr>
          <w:color w:val="000000"/>
          <w:sz w:val="28"/>
          <w:szCs w:val="28"/>
        </w:rPr>
      </w:pPr>
      <w:r>
        <w:rPr>
          <w:b/>
          <w:bCs/>
          <w:i/>
          <w:iCs/>
          <w:color w:val="000000"/>
          <w:sz w:val="28"/>
          <w:szCs w:val="28"/>
        </w:rPr>
        <w:t>Охрана здоровья и пропаганда здорового образа жизни</w:t>
      </w:r>
      <w:r>
        <w:rPr>
          <w:color w:val="000000"/>
          <w:sz w:val="28"/>
          <w:szCs w:val="28"/>
        </w:rPr>
        <w:br/>
        <w:t xml:space="preserve">         Охрана здоровья ребенка предполагает не только создание необходимых гигиенических и психологи</w:t>
      </w:r>
      <w:r>
        <w:rPr>
          <w:color w:val="000000"/>
          <w:sz w:val="28"/>
          <w:szCs w:val="28"/>
        </w:rPr>
        <w:softHyphen/>
        <w:t>ческих условий для организации учебной деятельности, но и профилактику различных заболеваний, а также пропаганду здорового образа жизни.</w:t>
      </w:r>
    </w:p>
    <w:p w:rsidR="00E303CF" w:rsidRDefault="00E303CF" w:rsidP="00E303CF">
      <w:pPr>
        <w:ind w:firstLine="709"/>
        <w:jc w:val="both"/>
        <w:rPr>
          <w:color w:val="000000"/>
          <w:sz w:val="28"/>
          <w:szCs w:val="28"/>
        </w:rPr>
      </w:pPr>
      <w:r>
        <w:rPr>
          <w:color w:val="000000"/>
          <w:sz w:val="28"/>
          <w:szCs w:val="28"/>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Pr>
          <w:color w:val="000000"/>
          <w:sz w:val="28"/>
          <w:szCs w:val="28"/>
        </w:rPr>
        <w:t>межпредметные</w:t>
      </w:r>
      <w:proofErr w:type="spellEnd"/>
      <w:r>
        <w:rPr>
          <w:color w:val="000000"/>
          <w:sz w:val="28"/>
          <w:szCs w:val="28"/>
        </w:rPr>
        <w:t xml:space="preserve"> связи, </w:t>
      </w:r>
      <w:r>
        <w:rPr>
          <w:color w:val="000000"/>
          <w:sz w:val="28"/>
          <w:szCs w:val="28"/>
        </w:rPr>
        <w:lastRenderedPageBreak/>
        <w:t>но и показать ученику, как соотносится изучаемый материал с повседневной жизнью, приучить его постоянно заботиться о своем здоровье.</w:t>
      </w:r>
    </w:p>
    <w:p w:rsidR="00E303CF" w:rsidRDefault="00E303CF" w:rsidP="00E303CF">
      <w:pPr>
        <w:ind w:firstLine="709"/>
        <w:jc w:val="both"/>
        <w:rPr>
          <w:color w:val="000000"/>
          <w:sz w:val="28"/>
          <w:szCs w:val="28"/>
        </w:rPr>
      </w:pPr>
      <w:r>
        <w:rPr>
          <w:color w:val="000000"/>
          <w:sz w:val="28"/>
          <w:szCs w:val="28"/>
        </w:rPr>
        <w:t>Так, на уроках технологии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w:t>
      </w:r>
    </w:p>
    <w:p w:rsidR="00E303CF" w:rsidRDefault="00E303CF" w:rsidP="00E303CF">
      <w:pPr>
        <w:ind w:firstLine="709"/>
        <w:jc w:val="both"/>
        <w:rPr>
          <w:color w:val="000000"/>
          <w:sz w:val="28"/>
          <w:szCs w:val="28"/>
        </w:rPr>
      </w:pPr>
    </w:p>
    <w:p w:rsidR="00E303CF" w:rsidRDefault="00E303CF" w:rsidP="00E303CF">
      <w:pPr>
        <w:tabs>
          <w:tab w:val="left" w:pos="709"/>
        </w:tabs>
        <w:jc w:val="both"/>
        <w:rPr>
          <w:color w:val="000000"/>
          <w:sz w:val="28"/>
          <w:szCs w:val="28"/>
        </w:rPr>
      </w:pPr>
      <w:r>
        <w:rPr>
          <w:b/>
          <w:bCs/>
          <w:i/>
          <w:iCs/>
          <w:color w:val="000000"/>
          <w:sz w:val="28"/>
          <w:szCs w:val="28"/>
        </w:rPr>
        <w:t>Комплексное использование личностно-ориентированных технологий</w:t>
      </w:r>
      <w:proofErr w:type="gramStart"/>
      <w:r>
        <w:rPr>
          <w:color w:val="000000"/>
          <w:sz w:val="28"/>
          <w:szCs w:val="28"/>
        </w:rPr>
        <w:br/>
        <w:t xml:space="preserve">         С</w:t>
      </w:r>
      <w:proofErr w:type="gramEnd"/>
      <w:r>
        <w:rPr>
          <w:color w:val="000000"/>
          <w:sz w:val="28"/>
          <w:szCs w:val="28"/>
        </w:rPr>
        <w:t xml:space="preserve">реди </w:t>
      </w:r>
      <w:proofErr w:type="spellStart"/>
      <w:r>
        <w:rPr>
          <w:color w:val="000000"/>
          <w:sz w:val="28"/>
          <w:szCs w:val="28"/>
        </w:rPr>
        <w:t>здоровьесберегающих</w:t>
      </w:r>
      <w:proofErr w:type="spellEnd"/>
      <w:r>
        <w:rPr>
          <w:color w:val="000000"/>
          <w:sz w:val="28"/>
          <w:szCs w:val="28"/>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E303CF" w:rsidRDefault="00E303CF" w:rsidP="00E303CF">
      <w:pPr>
        <w:ind w:firstLine="709"/>
        <w:jc w:val="both"/>
        <w:rPr>
          <w:color w:val="000000"/>
          <w:sz w:val="28"/>
          <w:szCs w:val="28"/>
        </w:rPr>
      </w:pPr>
      <w:r>
        <w:rPr>
          <w:color w:val="000000"/>
          <w:sz w:val="28"/>
          <w:szCs w:val="28"/>
        </w:rPr>
        <w:t>Личностно-ориентированное обучение предполагает использование разнообразных форм и методов организации учебной деятельности.</w:t>
      </w:r>
    </w:p>
    <w:p w:rsidR="00E303CF" w:rsidRDefault="00E303CF" w:rsidP="00E303CF">
      <w:pPr>
        <w:ind w:firstLine="709"/>
        <w:jc w:val="both"/>
        <w:rPr>
          <w:color w:val="000000"/>
          <w:sz w:val="28"/>
          <w:szCs w:val="28"/>
        </w:rPr>
      </w:pPr>
      <w:r>
        <w:rPr>
          <w:color w:val="000000"/>
          <w:sz w:val="28"/>
          <w:szCs w:val="28"/>
        </w:rPr>
        <w:t>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E303CF" w:rsidRDefault="00E303CF" w:rsidP="00E303CF">
      <w:pPr>
        <w:ind w:firstLine="709"/>
        <w:jc w:val="both"/>
        <w:rPr>
          <w:color w:val="000000"/>
          <w:sz w:val="28"/>
          <w:szCs w:val="28"/>
        </w:rPr>
      </w:pPr>
      <w:r>
        <w:rPr>
          <w:color w:val="000000"/>
          <w:sz w:val="28"/>
          <w:szCs w:val="28"/>
        </w:rPr>
        <w:t>Для решения этих задач могут применяться следующие компоненты:</w:t>
      </w:r>
    </w:p>
    <w:p w:rsidR="00E303CF" w:rsidRDefault="00E303CF" w:rsidP="00E303CF">
      <w:pPr>
        <w:jc w:val="both"/>
        <w:rPr>
          <w:color w:val="000000"/>
          <w:sz w:val="28"/>
          <w:szCs w:val="28"/>
        </w:rPr>
      </w:pPr>
      <w:r>
        <w:rPr>
          <w:color w:val="000000"/>
          <w:sz w:val="28"/>
          <w:szCs w:val="28"/>
        </w:rPr>
        <w:t xml:space="preserve">          1.     создание положительного эмоционального на</w:t>
      </w:r>
      <w:r>
        <w:rPr>
          <w:color w:val="000000"/>
          <w:sz w:val="28"/>
          <w:szCs w:val="28"/>
        </w:rPr>
        <w:softHyphen/>
        <w:t>строя на работу всех   учеников в ходе урока;</w:t>
      </w:r>
    </w:p>
    <w:p w:rsidR="00E303CF" w:rsidRDefault="00E303CF" w:rsidP="00E303CF">
      <w:pPr>
        <w:ind w:firstLine="709"/>
        <w:jc w:val="both"/>
        <w:rPr>
          <w:color w:val="000000"/>
          <w:sz w:val="28"/>
          <w:szCs w:val="28"/>
        </w:rPr>
      </w:pPr>
      <w:r>
        <w:rPr>
          <w:color w:val="000000"/>
          <w:sz w:val="28"/>
          <w:szCs w:val="28"/>
        </w:rPr>
        <w:t>2.    использование проблемных творческих заданий;</w:t>
      </w:r>
    </w:p>
    <w:p w:rsidR="00E303CF" w:rsidRDefault="00E303CF" w:rsidP="00E303CF">
      <w:pPr>
        <w:ind w:firstLine="709"/>
        <w:jc w:val="both"/>
        <w:rPr>
          <w:color w:val="000000"/>
          <w:sz w:val="28"/>
          <w:szCs w:val="28"/>
        </w:rPr>
      </w:pPr>
      <w:r>
        <w:rPr>
          <w:color w:val="000000"/>
          <w:sz w:val="28"/>
          <w:szCs w:val="28"/>
        </w:rPr>
        <w:t>3. стимулирование учеников к выбору и самостоя</w:t>
      </w:r>
      <w:r>
        <w:rPr>
          <w:color w:val="000000"/>
          <w:sz w:val="28"/>
          <w:szCs w:val="28"/>
        </w:rPr>
        <w:softHyphen/>
        <w:t>тельному использованию разных способов вы</w:t>
      </w:r>
      <w:r>
        <w:rPr>
          <w:color w:val="000000"/>
          <w:sz w:val="28"/>
          <w:szCs w:val="28"/>
        </w:rPr>
        <w:softHyphen/>
        <w:t>полнения заданий;</w:t>
      </w:r>
    </w:p>
    <w:p w:rsidR="00E303CF" w:rsidRDefault="00E303CF" w:rsidP="00E303CF">
      <w:pPr>
        <w:ind w:firstLine="709"/>
        <w:jc w:val="both"/>
        <w:rPr>
          <w:color w:val="000000"/>
          <w:sz w:val="28"/>
          <w:szCs w:val="28"/>
        </w:rPr>
      </w:pPr>
      <w:r>
        <w:rPr>
          <w:color w:val="000000"/>
          <w:sz w:val="28"/>
          <w:szCs w:val="28"/>
        </w:rPr>
        <w:t>4.    применение заданий, позволяющих ученику са</w:t>
      </w:r>
      <w:r>
        <w:rPr>
          <w:color w:val="000000"/>
          <w:sz w:val="28"/>
          <w:szCs w:val="28"/>
        </w:rPr>
        <w:softHyphen/>
        <w:t>мому выбирать тип, вид и форму материала (сло</w:t>
      </w:r>
      <w:r>
        <w:rPr>
          <w:color w:val="000000"/>
          <w:sz w:val="28"/>
          <w:szCs w:val="28"/>
        </w:rPr>
        <w:softHyphen/>
        <w:t>весную, графическую, условно-символическую);</w:t>
      </w:r>
    </w:p>
    <w:p w:rsidR="00E303CF" w:rsidRDefault="00E303CF" w:rsidP="00E303CF">
      <w:pPr>
        <w:ind w:firstLine="709"/>
        <w:jc w:val="both"/>
        <w:rPr>
          <w:color w:val="000000"/>
          <w:sz w:val="28"/>
          <w:szCs w:val="28"/>
        </w:rPr>
      </w:pPr>
      <w:r>
        <w:rPr>
          <w:color w:val="000000"/>
          <w:sz w:val="28"/>
          <w:szCs w:val="28"/>
        </w:rPr>
        <w:t>5.   рефлексия. Обсуждение того, что получилось, а что — нет, в чем были ошибки, как они были исправлены.</w:t>
      </w:r>
    </w:p>
    <w:p w:rsidR="00E303CF" w:rsidRDefault="00E303CF" w:rsidP="00E303CF">
      <w:pPr>
        <w:ind w:firstLine="709"/>
        <w:jc w:val="both"/>
        <w:rPr>
          <w:color w:val="000000"/>
          <w:sz w:val="28"/>
          <w:szCs w:val="28"/>
        </w:rPr>
      </w:pPr>
      <w:r>
        <w:rPr>
          <w:color w:val="000000"/>
          <w:sz w:val="28"/>
          <w:szCs w:val="28"/>
        </w:rPr>
        <w:t xml:space="preserve">Исходя из вышеизложенного, становится очевидным, что эти технологии позволяют параллельно решать и задачи охраны здоровья </w:t>
      </w:r>
      <w:proofErr w:type="gramStart"/>
      <w:r>
        <w:rPr>
          <w:color w:val="000000"/>
          <w:sz w:val="28"/>
          <w:szCs w:val="28"/>
        </w:rPr>
        <w:t>школьников</w:t>
      </w:r>
      <w:proofErr w:type="gramEnd"/>
      <w:r>
        <w:rPr>
          <w:color w:val="000000"/>
          <w:sz w:val="28"/>
          <w:szCs w:val="28"/>
        </w:rPr>
        <w:t xml:space="preserve"> как в психологическом, так и в физиологическом аспектах. Именно благодаря использованию современных технологий оказывается возможным обеспечить наибо</w:t>
      </w:r>
      <w:r>
        <w:rPr>
          <w:color w:val="000000"/>
          <w:sz w:val="28"/>
          <w:szCs w:val="28"/>
        </w:rPr>
        <w:softHyphen/>
        <w:t>лее комфортные условия каждому ученику, учесть индивидуальные особенности каждого ребенка, а, следовательно, минимизировать негативные факторы, которые могли бы нанести вред его здоровью.</w:t>
      </w:r>
    </w:p>
    <w:p w:rsidR="00E303CF" w:rsidRDefault="00E303CF" w:rsidP="00E303CF">
      <w:pPr>
        <w:ind w:firstLine="709"/>
        <w:jc w:val="both"/>
        <w:rPr>
          <w:color w:val="000000"/>
          <w:sz w:val="28"/>
          <w:szCs w:val="28"/>
        </w:rPr>
      </w:pPr>
      <w:r>
        <w:rPr>
          <w:color w:val="000000"/>
          <w:sz w:val="28"/>
          <w:szCs w:val="28"/>
        </w:rPr>
        <w:t xml:space="preserve">Это предполагает использование индивидуальных заданий разных типов и уровней, индивидуального темпа работы, выбор учебной </w:t>
      </w:r>
      <w:r>
        <w:rPr>
          <w:color w:val="000000"/>
          <w:sz w:val="28"/>
          <w:szCs w:val="28"/>
        </w:rPr>
        <w:lastRenderedPageBreak/>
        <w:t xml:space="preserve">деятельности, личный выбор учащимися </w:t>
      </w:r>
      <w:proofErr w:type="spellStart"/>
      <w:r>
        <w:rPr>
          <w:color w:val="000000"/>
          <w:sz w:val="28"/>
          <w:szCs w:val="28"/>
        </w:rPr>
        <w:t>блочно</w:t>
      </w:r>
      <w:proofErr w:type="spellEnd"/>
      <w:r>
        <w:rPr>
          <w:color w:val="000000"/>
          <w:sz w:val="28"/>
          <w:szCs w:val="28"/>
        </w:rPr>
        <w:t xml:space="preserve">-модульных систем образовательного процесса, проведение обучающих игр, проектную деятельность, коллективную деятельность, </w:t>
      </w:r>
      <w:proofErr w:type="spellStart"/>
      <w:r>
        <w:rPr>
          <w:color w:val="000000"/>
          <w:sz w:val="28"/>
          <w:szCs w:val="28"/>
        </w:rPr>
        <w:t>профилизацию</w:t>
      </w:r>
      <w:proofErr w:type="spellEnd"/>
      <w:r>
        <w:rPr>
          <w:color w:val="000000"/>
          <w:sz w:val="28"/>
          <w:szCs w:val="28"/>
        </w:rPr>
        <w:t xml:space="preserve"> образования, медико-психолого-педагогическое сопровождение учащихся.</w:t>
      </w:r>
    </w:p>
    <w:p w:rsidR="00E303CF" w:rsidRDefault="00E303CF" w:rsidP="00E303CF">
      <w:pPr>
        <w:ind w:firstLine="709"/>
        <w:jc w:val="both"/>
        <w:rPr>
          <w:color w:val="000000"/>
          <w:sz w:val="28"/>
          <w:szCs w:val="28"/>
        </w:rPr>
      </w:pPr>
    </w:p>
    <w:p w:rsidR="00E303CF" w:rsidRDefault="00E303CF" w:rsidP="00E303CF">
      <w:pPr>
        <w:tabs>
          <w:tab w:val="left" w:pos="709"/>
        </w:tabs>
        <w:jc w:val="center"/>
        <w:rPr>
          <w:b/>
          <w:bCs/>
          <w:color w:val="000000"/>
          <w:sz w:val="28"/>
          <w:szCs w:val="28"/>
        </w:rPr>
      </w:pPr>
      <w:r>
        <w:rPr>
          <w:b/>
          <w:bCs/>
          <w:color w:val="000000"/>
          <w:sz w:val="28"/>
          <w:szCs w:val="28"/>
        </w:rPr>
        <w:t xml:space="preserve">Образовательные технологии </w:t>
      </w:r>
      <w:proofErr w:type="spellStart"/>
      <w:r>
        <w:rPr>
          <w:b/>
          <w:bCs/>
          <w:color w:val="000000"/>
          <w:sz w:val="28"/>
          <w:szCs w:val="28"/>
        </w:rPr>
        <w:t>здоровьесберегающей</w:t>
      </w:r>
      <w:proofErr w:type="spellEnd"/>
      <w:r>
        <w:rPr>
          <w:b/>
          <w:bCs/>
          <w:color w:val="000000"/>
          <w:sz w:val="28"/>
          <w:szCs w:val="28"/>
        </w:rPr>
        <w:t xml:space="preserve"> направленности</w:t>
      </w:r>
    </w:p>
    <w:p w:rsidR="00E303CF" w:rsidRDefault="00E303CF" w:rsidP="00E303CF">
      <w:pPr>
        <w:tabs>
          <w:tab w:val="left" w:pos="709"/>
        </w:tabs>
        <w:jc w:val="both"/>
        <w:rPr>
          <w:color w:val="000000"/>
          <w:sz w:val="28"/>
          <w:szCs w:val="28"/>
        </w:rPr>
      </w:pPr>
      <w:r>
        <w:rPr>
          <w:color w:val="000000"/>
          <w:sz w:val="28"/>
          <w:szCs w:val="28"/>
        </w:rPr>
        <w:br/>
        <w:t>         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E303CF" w:rsidRDefault="00E303CF" w:rsidP="00E303CF">
      <w:pPr>
        <w:tabs>
          <w:tab w:val="left" w:pos="709"/>
        </w:tabs>
        <w:jc w:val="both"/>
        <w:rPr>
          <w:color w:val="000000"/>
          <w:sz w:val="28"/>
          <w:szCs w:val="28"/>
        </w:rPr>
      </w:pPr>
    </w:p>
    <w:p w:rsidR="00E303CF" w:rsidRDefault="00E303CF" w:rsidP="00E303CF">
      <w:pPr>
        <w:ind w:firstLine="709"/>
        <w:jc w:val="both"/>
        <w:rPr>
          <w:color w:val="000000"/>
          <w:sz w:val="28"/>
          <w:szCs w:val="28"/>
        </w:rPr>
      </w:pPr>
      <w:r>
        <w:rPr>
          <w:b/>
          <w:bCs/>
          <w:color w:val="000000"/>
          <w:sz w:val="28"/>
          <w:szCs w:val="28"/>
        </w:rPr>
        <w:t>Педагогика сотрудничества</w:t>
      </w:r>
      <w:r>
        <w:rPr>
          <w:color w:val="000000"/>
          <w:sz w:val="28"/>
          <w:szCs w:val="28"/>
        </w:rPr>
        <w:t> – её можно рассматривать как создающую все условия для реализации задач сохранения и укрепления здоровья учащихся и педагогов.</w:t>
      </w:r>
    </w:p>
    <w:p w:rsidR="00E303CF" w:rsidRDefault="00E303CF" w:rsidP="00E303CF">
      <w:pPr>
        <w:ind w:firstLine="709"/>
        <w:jc w:val="both"/>
        <w:rPr>
          <w:color w:val="000000"/>
          <w:sz w:val="28"/>
          <w:szCs w:val="28"/>
        </w:rPr>
      </w:pPr>
      <w:r>
        <w:rPr>
          <w:color w:val="000000"/>
          <w:sz w:val="28"/>
          <w:szCs w:val="28"/>
        </w:rPr>
        <w:t>Цель школы, реализующей ПС,—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E303CF" w:rsidRDefault="00E303CF" w:rsidP="00E303CF">
      <w:pPr>
        <w:ind w:firstLine="709"/>
        <w:jc w:val="both"/>
        <w:rPr>
          <w:color w:val="000000"/>
          <w:sz w:val="28"/>
          <w:szCs w:val="28"/>
        </w:rPr>
      </w:pPr>
      <w:r>
        <w:rPr>
          <w:color w:val="000000"/>
          <w:sz w:val="28"/>
          <w:szCs w:val="28"/>
        </w:rPr>
        <w:t xml:space="preserve">Проявления гуманного отношения к детям, перечисленные в качестве факторов учебно-воспитательного процесса, такие как </w:t>
      </w:r>
      <w:proofErr w:type="gramStart"/>
      <w:r>
        <w:rPr>
          <w:color w:val="000000"/>
          <w:sz w:val="28"/>
          <w:szCs w:val="28"/>
        </w:rPr>
        <w:t>любовь</w:t>
      </w:r>
      <w:proofErr w:type="gramEnd"/>
      <w:r>
        <w:rPr>
          <w:color w:val="000000"/>
          <w:sz w:val="28"/>
          <w:szCs w:val="28"/>
        </w:rPr>
        <w:t xml:space="preserve">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w:t>
      </w:r>
      <w:proofErr w:type="gramStart"/>
      <w:r>
        <w:rPr>
          <w:color w:val="000000"/>
          <w:sz w:val="28"/>
          <w:szCs w:val="28"/>
        </w:rPr>
        <w:t>Я-концепции</w:t>
      </w:r>
      <w:proofErr w:type="gramEnd"/>
      <w:r>
        <w:rPr>
          <w:color w:val="000000"/>
          <w:sz w:val="28"/>
          <w:szCs w:val="28"/>
        </w:rPr>
        <w:t xml:space="preserve"> личности подростка.</w:t>
      </w:r>
    </w:p>
    <w:p w:rsidR="00E303CF" w:rsidRDefault="00E303CF" w:rsidP="00E303CF">
      <w:pPr>
        <w:ind w:firstLine="709"/>
        <w:jc w:val="both"/>
        <w:rPr>
          <w:color w:val="000000"/>
          <w:sz w:val="28"/>
          <w:szCs w:val="28"/>
        </w:rPr>
      </w:pPr>
    </w:p>
    <w:p w:rsidR="00E303CF" w:rsidRDefault="00E303CF" w:rsidP="00E303CF">
      <w:pPr>
        <w:ind w:firstLine="709"/>
        <w:jc w:val="both"/>
        <w:rPr>
          <w:color w:val="000000"/>
          <w:sz w:val="28"/>
          <w:szCs w:val="28"/>
        </w:rPr>
      </w:pPr>
      <w:r>
        <w:rPr>
          <w:b/>
          <w:bCs/>
          <w:color w:val="000000"/>
          <w:sz w:val="28"/>
          <w:szCs w:val="28"/>
        </w:rPr>
        <w:t>Технологии развивающего обучения</w:t>
      </w:r>
      <w:r>
        <w:rPr>
          <w:color w:val="000000"/>
          <w:sz w:val="28"/>
          <w:szCs w:val="28"/>
        </w:rPr>
        <w:t xml:space="preserve"> (ТРО) строятся на плодотворных идеях Л. С. Выготского, в частности – его гипотезе о том, что знания являются не конечной целью обучения, а лишь средством развития учащихся. </w:t>
      </w:r>
      <w:proofErr w:type="gramStart"/>
      <w:r>
        <w:rPr>
          <w:color w:val="000000"/>
          <w:sz w:val="28"/>
          <w:szCs w:val="28"/>
        </w:rPr>
        <w:t xml:space="preserve">Классификационные характеристики технологии РО, разработанной Д. Б. </w:t>
      </w:r>
      <w:proofErr w:type="spellStart"/>
      <w:r>
        <w:rPr>
          <w:color w:val="000000"/>
          <w:sz w:val="28"/>
          <w:szCs w:val="28"/>
        </w:rPr>
        <w:t>Элькониным</w:t>
      </w:r>
      <w:proofErr w:type="spellEnd"/>
      <w:r>
        <w:rPr>
          <w:color w:val="000000"/>
          <w:sz w:val="28"/>
          <w:szCs w:val="28"/>
        </w:rPr>
        <w:t xml:space="preserve"> и В. В. Давыдовым, в определённой части отвечают принципам </w:t>
      </w:r>
      <w:proofErr w:type="spellStart"/>
      <w:r>
        <w:rPr>
          <w:color w:val="000000"/>
          <w:sz w:val="28"/>
          <w:szCs w:val="28"/>
        </w:rPr>
        <w:t>здоровьесберегающей</w:t>
      </w:r>
      <w:proofErr w:type="spellEnd"/>
      <w:r>
        <w:rPr>
          <w:color w:val="000000"/>
          <w:sz w:val="28"/>
          <w:szCs w:val="28"/>
        </w:rPr>
        <w:t xml:space="preserve"> педагогики: антропоцентрическая философская основа, признание основным фактором развития психогенного, развивающая концепция усвоения и т. д. Ориентация </w:t>
      </w:r>
      <w:r>
        <w:rPr>
          <w:color w:val="000000"/>
          <w:sz w:val="28"/>
          <w:szCs w:val="28"/>
        </w:rPr>
        <w:lastRenderedPageBreak/>
        <w:t>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w:t>
      </w:r>
      <w:proofErr w:type="gramEnd"/>
      <w:r>
        <w:rPr>
          <w:color w:val="000000"/>
          <w:sz w:val="28"/>
          <w:szCs w:val="28"/>
        </w:rPr>
        <w:t>. Важным моментом, положительно влияющим на психологическое состояние ученика, а в динамике – и на его здоровье, является принятый в ТРО характер оценки учебной деятельности.</w:t>
      </w:r>
    </w:p>
    <w:p w:rsidR="00E303CF" w:rsidRDefault="00E303CF" w:rsidP="00E303CF">
      <w:pPr>
        <w:ind w:firstLine="709"/>
        <w:jc w:val="both"/>
        <w:rPr>
          <w:color w:val="000000"/>
          <w:sz w:val="28"/>
          <w:szCs w:val="28"/>
        </w:rPr>
      </w:pPr>
      <w:r>
        <w:rPr>
          <w:color w:val="000000"/>
          <w:sz w:val="28"/>
          <w:szCs w:val="28"/>
        </w:rPr>
        <w:t xml:space="preserve">Вместе с тем использование технологии развивающего обучения, особенно по методу Л. В. </w:t>
      </w:r>
      <w:proofErr w:type="spellStart"/>
      <w:r>
        <w:rPr>
          <w:color w:val="000000"/>
          <w:sz w:val="28"/>
          <w:szCs w:val="28"/>
        </w:rPr>
        <w:t>Занкова</w:t>
      </w:r>
      <w:proofErr w:type="spellEnd"/>
      <w:r>
        <w:rPr>
          <w:color w:val="000000"/>
          <w:sz w:val="28"/>
          <w:szCs w:val="28"/>
        </w:rPr>
        <w:t>, таит в себе и угрозу такой интенсификации образовательного процесса, которая приводит к перегрузке учащихся, формированию у них утомления и переутомления.</w:t>
      </w:r>
    </w:p>
    <w:p w:rsidR="00E303CF" w:rsidRDefault="00E303CF" w:rsidP="00E303CF">
      <w:pPr>
        <w:ind w:firstLine="709"/>
        <w:jc w:val="both"/>
        <w:rPr>
          <w:color w:val="000000"/>
          <w:sz w:val="28"/>
          <w:szCs w:val="28"/>
        </w:rPr>
      </w:pPr>
    </w:p>
    <w:p w:rsidR="00E303CF" w:rsidRDefault="00E303CF" w:rsidP="00E303CF">
      <w:pPr>
        <w:ind w:firstLine="709"/>
        <w:jc w:val="both"/>
        <w:rPr>
          <w:color w:val="000000"/>
          <w:sz w:val="28"/>
          <w:szCs w:val="28"/>
        </w:rPr>
      </w:pPr>
      <w:r>
        <w:rPr>
          <w:b/>
          <w:bCs/>
          <w:color w:val="000000"/>
          <w:sz w:val="28"/>
          <w:szCs w:val="28"/>
        </w:rPr>
        <w:t>Технология уровневой дифференциации обучения на основе обязательных результатов </w:t>
      </w:r>
      <w:r>
        <w:rPr>
          <w:color w:val="000000"/>
          <w:sz w:val="28"/>
          <w:szCs w:val="28"/>
        </w:rPr>
        <w:t xml:space="preserve">была разработана В. В. Фирсовым как один из вариантов развития технологии уровневой дифференциации. Среди классификационных параметров этой группы технологии потенциальная положительная связь с воздействием на здоровье учащихся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w:t>
      </w:r>
      <w:proofErr w:type="spellStart"/>
      <w:r>
        <w:rPr>
          <w:color w:val="000000"/>
          <w:sz w:val="28"/>
          <w:szCs w:val="28"/>
        </w:rPr>
        <w:t>дифферецированно</w:t>
      </w:r>
      <w:proofErr w:type="spellEnd"/>
      <w:r>
        <w:rPr>
          <w:color w:val="000000"/>
          <w:sz w:val="28"/>
          <w:szCs w:val="28"/>
        </w:rPr>
        <w:t xml:space="preserve">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w:t>
      </w:r>
      <w:proofErr w:type="gramStart"/>
      <w:r>
        <w:rPr>
          <w:color w:val="000000"/>
          <w:sz w:val="28"/>
          <w:szCs w:val="28"/>
        </w:rPr>
        <w:t>сильных</w:t>
      </w:r>
      <w:proofErr w:type="gramEnd"/>
      <w:r>
        <w:rPr>
          <w:color w:val="000000"/>
          <w:sz w:val="28"/>
          <w:szCs w:val="28"/>
        </w:rPr>
        <w:t>.</w:t>
      </w:r>
    </w:p>
    <w:p w:rsidR="00E303CF" w:rsidRDefault="00E303CF" w:rsidP="00E303CF">
      <w:pPr>
        <w:ind w:firstLine="709"/>
        <w:jc w:val="both"/>
        <w:rPr>
          <w:color w:val="000000"/>
          <w:sz w:val="28"/>
          <w:szCs w:val="28"/>
        </w:rPr>
      </w:pPr>
      <w:r>
        <w:rPr>
          <w:color w:val="000000"/>
          <w:sz w:val="28"/>
          <w:szCs w:val="28"/>
        </w:rPr>
        <w:t>Важной отличительной особенностью данной технологии, которую можно рассматривать как системообразующую для целой группы образовательных технологий, является разработанный подход к оцениванию знаний учащихся.</w:t>
      </w:r>
    </w:p>
    <w:p w:rsidR="00E303CF" w:rsidRDefault="00E303CF" w:rsidP="00E303CF">
      <w:pPr>
        <w:ind w:firstLine="709"/>
        <w:jc w:val="both"/>
        <w:rPr>
          <w:color w:val="000000"/>
          <w:sz w:val="28"/>
          <w:szCs w:val="28"/>
        </w:rPr>
      </w:pPr>
    </w:p>
    <w:p w:rsidR="00E303CF" w:rsidRDefault="00E303CF" w:rsidP="00E303CF">
      <w:pPr>
        <w:ind w:firstLine="709"/>
        <w:jc w:val="both"/>
        <w:rPr>
          <w:color w:val="000000"/>
          <w:sz w:val="28"/>
          <w:szCs w:val="28"/>
        </w:rPr>
      </w:pPr>
      <w:r>
        <w:rPr>
          <w:color w:val="000000"/>
          <w:sz w:val="28"/>
          <w:szCs w:val="28"/>
        </w:rPr>
        <w:t xml:space="preserve">К числу </w:t>
      </w:r>
      <w:proofErr w:type="spellStart"/>
      <w:r>
        <w:rPr>
          <w:color w:val="000000"/>
          <w:sz w:val="28"/>
          <w:szCs w:val="28"/>
        </w:rPr>
        <w:t>здоровьесберегающих</w:t>
      </w:r>
      <w:proofErr w:type="spellEnd"/>
      <w:r>
        <w:rPr>
          <w:color w:val="000000"/>
          <w:sz w:val="28"/>
          <w:szCs w:val="28"/>
        </w:rPr>
        <w:t xml:space="preserve"> технологий следует отнести и «</w:t>
      </w:r>
      <w:r>
        <w:rPr>
          <w:b/>
          <w:bCs/>
          <w:color w:val="000000"/>
          <w:sz w:val="28"/>
          <w:szCs w:val="28"/>
        </w:rPr>
        <w:t>технологию раскрепощённого развития детей</w:t>
      </w:r>
      <w:r>
        <w:rPr>
          <w:color w:val="000000"/>
          <w:sz w:val="28"/>
          <w:szCs w:val="28"/>
        </w:rPr>
        <w:t>», разработанную физиологом В. Ф. Базарным.</w:t>
      </w:r>
    </w:p>
    <w:p w:rsidR="00E303CF" w:rsidRDefault="00E303CF" w:rsidP="00E303CF">
      <w:pPr>
        <w:ind w:firstLine="709"/>
        <w:jc w:val="both"/>
        <w:rPr>
          <w:color w:val="000000"/>
          <w:sz w:val="28"/>
          <w:szCs w:val="28"/>
        </w:rPr>
      </w:pPr>
      <w:r>
        <w:rPr>
          <w:color w:val="000000"/>
          <w:sz w:val="28"/>
          <w:szCs w:val="28"/>
        </w:rPr>
        <w:t>Отличительные особенности этой технологии, основное внимание которой обращено главным образом на учащихся начальной школы, состоят в следующем:</w:t>
      </w:r>
    </w:p>
    <w:p w:rsidR="00E303CF" w:rsidRDefault="00E303CF" w:rsidP="00E303CF">
      <w:pPr>
        <w:ind w:firstLine="709"/>
        <w:jc w:val="both"/>
        <w:rPr>
          <w:color w:val="000000"/>
          <w:sz w:val="28"/>
          <w:szCs w:val="28"/>
        </w:rPr>
      </w:pPr>
      <w:r>
        <w:rPr>
          <w:color w:val="000000"/>
          <w:sz w:val="28"/>
          <w:szCs w:val="28"/>
        </w:rPr>
        <w:t xml:space="preserve">1. Учебные занятия в классе проводятся в режиме смены динамических поз, для чего используется специальная </w:t>
      </w:r>
      <w:proofErr w:type="spellStart"/>
      <w:r>
        <w:rPr>
          <w:color w:val="000000"/>
          <w:sz w:val="28"/>
          <w:szCs w:val="28"/>
        </w:rPr>
        <w:t>ростомерная</w:t>
      </w:r>
      <w:proofErr w:type="spellEnd"/>
      <w:r>
        <w:rPr>
          <w:color w:val="000000"/>
          <w:sz w:val="28"/>
          <w:szCs w:val="28"/>
        </w:rPr>
        <w:t xml:space="preserve">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позвоночник, формируется осанка.</w:t>
      </w:r>
    </w:p>
    <w:p w:rsidR="00E303CF" w:rsidRDefault="00E303CF" w:rsidP="00E303CF">
      <w:pPr>
        <w:ind w:firstLine="709"/>
        <w:jc w:val="both"/>
        <w:rPr>
          <w:color w:val="000000"/>
          <w:sz w:val="28"/>
          <w:szCs w:val="28"/>
        </w:rPr>
      </w:pPr>
      <w:r>
        <w:rPr>
          <w:color w:val="000000"/>
          <w:sz w:val="28"/>
          <w:szCs w:val="28"/>
        </w:rPr>
        <w:t xml:space="preserve">2. 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расположенные на потолке, и специальные </w:t>
      </w:r>
      <w:proofErr w:type="spellStart"/>
      <w:r>
        <w:rPr>
          <w:color w:val="000000"/>
          <w:sz w:val="28"/>
          <w:szCs w:val="28"/>
        </w:rPr>
        <w:t>офтальмотренажёры</w:t>
      </w:r>
      <w:proofErr w:type="spellEnd"/>
      <w:r>
        <w:rPr>
          <w:color w:val="000000"/>
          <w:sz w:val="28"/>
          <w:szCs w:val="28"/>
        </w:rPr>
        <w:t xml:space="preserve">, «бегущие огоньки». Упражнения сочетают в себе движения глазами, головой и туловищем, выполняются в </w:t>
      </w:r>
      <w:r>
        <w:rPr>
          <w:color w:val="000000"/>
          <w:sz w:val="28"/>
          <w:szCs w:val="28"/>
        </w:rPr>
        <w:lastRenderedPageBreak/>
        <w:t>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 ч. реакции на экстремальные ситуации (типа дорожно-транспортных и т. п.). </w:t>
      </w:r>
      <w:r>
        <w:rPr>
          <w:color w:val="000000"/>
          <w:sz w:val="28"/>
          <w:szCs w:val="28"/>
        </w:rPr>
        <w:br/>
      </w:r>
    </w:p>
    <w:p w:rsidR="00E303CF" w:rsidRDefault="00E303CF" w:rsidP="00E303CF">
      <w:pPr>
        <w:ind w:firstLine="709"/>
        <w:jc w:val="both"/>
        <w:rPr>
          <w:color w:val="000000"/>
          <w:sz w:val="28"/>
          <w:szCs w:val="28"/>
        </w:rPr>
      </w:pPr>
      <w:r>
        <w:rPr>
          <w:color w:val="000000"/>
          <w:sz w:val="28"/>
          <w:szCs w:val="28"/>
        </w:rPr>
        <w:t xml:space="preserve">3. </w:t>
      </w:r>
      <w:proofErr w:type="gramStart"/>
      <w:r>
        <w:rPr>
          <w:color w:val="000000"/>
          <w:sz w:val="28"/>
          <w:szCs w:val="28"/>
        </w:rPr>
        <w:t>С целью расширения зрительных горизонтов, развития творческого воображения и целостного восприятия и познания мира на уроках по всем предметам применяется специально разработанный «Экологический букварь» (картина-панно), распложенный на одной из стен класса и изображающий уходящую в бесконечность и насыщенную природными и рукотворными зрительными стимулами местность, на которой с помощью специальных манекенов и карточек разворачиваются сюжеты урока.</w:t>
      </w:r>
      <w:proofErr w:type="gramEnd"/>
      <w:r>
        <w:rPr>
          <w:color w:val="000000"/>
          <w:sz w:val="28"/>
          <w:szCs w:val="28"/>
        </w:rPr>
        <w:t xml:space="preserve"> Это даёт возможность практически «</w:t>
      </w:r>
      <w:proofErr w:type="spellStart"/>
      <w:r>
        <w:rPr>
          <w:color w:val="000000"/>
          <w:sz w:val="28"/>
          <w:szCs w:val="28"/>
        </w:rPr>
        <w:t>бескнижного</w:t>
      </w:r>
      <w:proofErr w:type="spellEnd"/>
      <w:r>
        <w:rPr>
          <w:color w:val="000000"/>
          <w:sz w:val="28"/>
          <w:szCs w:val="28"/>
        </w:rPr>
        <w:t>» обучения в начальной школе, снижая нагрузку на зрение.</w:t>
      </w:r>
    </w:p>
    <w:p w:rsidR="00E303CF" w:rsidRDefault="00E303CF" w:rsidP="00E303CF">
      <w:pPr>
        <w:ind w:firstLine="709"/>
        <w:jc w:val="both"/>
        <w:rPr>
          <w:color w:val="000000"/>
          <w:sz w:val="28"/>
          <w:szCs w:val="28"/>
        </w:rPr>
      </w:pPr>
      <w:r>
        <w:rPr>
          <w:color w:val="000000"/>
          <w:sz w:val="28"/>
          <w:szCs w:val="28"/>
        </w:rPr>
        <w:t xml:space="preserve">4. Важная особенность уроков состоит в том, что они проводятся в режиме движения наглядного учебного материала, постоянного поиска и выполнения заданий, активизирующих детей. Для этого учитель использует подвижные «сенсорные кресты», карточки с заданиями и возможными вариантами ответов, которые могут по воле учителя оказаться в любой точке класса и которые дети должны найти и использовать в своей работе, а также специальные «держалки», позволяющие переключать зрение детей с ближних целей </w:t>
      </w:r>
      <w:proofErr w:type="gramStart"/>
      <w:r>
        <w:rPr>
          <w:color w:val="000000"/>
          <w:sz w:val="28"/>
          <w:szCs w:val="28"/>
        </w:rPr>
        <w:t>на</w:t>
      </w:r>
      <w:proofErr w:type="gramEnd"/>
      <w:r>
        <w:rPr>
          <w:color w:val="000000"/>
          <w:sz w:val="28"/>
          <w:szCs w:val="28"/>
        </w:rPr>
        <w:t xml:space="preserve"> дальние. </w:t>
      </w:r>
    </w:p>
    <w:p w:rsidR="00E303CF" w:rsidRDefault="00E303CF" w:rsidP="00E303CF">
      <w:pPr>
        <w:ind w:firstLine="709"/>
        <w:jc w:val="both"/>
        <w:rPr>
          <w:color w:val="000000"/>
          <w:sz w:val="28"/>
          <w:szCs w:val="28"/>
        </w:rPr>
      </w:pPr>
      <w:r>
        <w:rPr>
          <w:color w:val="000000"/>
          <w:sz w:val="28"/>
          <w:szCs w:val="28"/>
        </w:rPr>
        <w:t>5. В процессе овладения детьми письмом применяются специальные художественно-образные каллиграфические прописи перьевой ручкой, формирующие утончённое художественное чувство и развивающие психомоторную систему «глаз – рука».</w:t>
      </w:r>
    </w:p>
    <w:p w:rsidR="00E303CF" w:rsidRDefault="00E303CF" w:rsidP="00E303CF">
      <w:pPr>
        <w:ind w:firstLine="709"/>
        <w:jc w:val="both"/>
        <w:rPr>
          <w:color w:val="000000"/>
          <w:sz w:val="28"/>
          <w:szCs w:val="28"/>
        </w:rPr>
      </w:pPr>
      <w:r>
        <w:rPr>
          <w:color w:val="000000"/>
          <w:sz w:val="28"/>
          <w:szCs w:val="28"/>
        </w:rPr>
        <w:t>6. Обязательным предметом в технологии является детское хоровое пение, основанное на народных песнях и классической музыке.</w:t>
      </w:r>
      <w:r>
        <w:rPr>
          <w:color w:val="000000"/>
          <w:sz w:val="28"/>
          <w:szCs w:val="28"/>
        </w:rPr>
        <w:br/>
        <w:t xml:space="preserve">         7. В школах, использующих эту технологию, дети совместно с педагогами и родителями сами созидают по законам искусства и трудового </w:t>
      </w:r>
      <w:proofErr w:type="spellStart"/>
      <w:r>
        <w:rPr>
          <w:color w:val="000000"/>
          <w:sz w:val="28"/>
          <w:szCs w:val="28"/>
        </w:rPr>
        <w:t>рукотворчества</w:t>
      </w:r>
      <w:proofErr w:type="spellEnd"/>
      <w:r>
        <w:rPr>
          <w:color w:val="000000"/>
          <w:sz w:val="28"/>
          <w:szCs w:val="28"/>
        </w:rPr>
        <w:t xml:space="preserve"> окружающую их жизненную среду.</w:t>
      </w:r>
    </w:p>
    <w:p w:rsidR="00E303CF" w:rsidRDefault="00E303CF" w:rsidP="00E303CF">
      <w:pPr>
        <w:ind w:firstLine="709"/>
        <w:jc w:val="both"/>
        <w:rPr>
          <w:color w:val="000000"/>
          <w:sz w:val="28"/>
          <w:szCs w:val="28"/>
        </w:rPr>
      </w:pPr>
      <w:r>
        <w:rPr>
          <w:color w:val="000000"/>
          <w:sz w:val="28"/>
          <w:szCs w:val="28"/>
        </w:rPr>
        <w:t>8. В технологии предусмотрено введение раздельно-параллельного образования мальчиков и девочек. Это означает, что, учась в классах раздельно, они, как и обычно, общаются друг с другом на переменах, в творческих кружках, на совместных вечерах и праздниках.</w:t>
      </w:r>
      <w:r>
        <w:rPr>
          <w:color w:val="000000"/>
          <w:sz w:val="28"/>
          <w:szCs w:val="28"/>
        </w:rPr>
        <w:br/>
        <w:t xml:space="preserve">          9. Одно из требований технологии – условие, отличающее все здоровьесберегающие технологии,— регулярное проведение </w:t>
      </w:r>
      <w:proofErr w:type="gramStart"/>
      <w:r>
        <w:rPr>
          <w:color w:val="000000"/>
          <w:sz w:val="28"/>
          <w:szCs w:val="28"/>
        </w:rPr>
        <w:t>экспресс-диагностики</w:t>
      </w:r>
      <w:proofErr w:type="gramEnd"/>
      <w:r>
        <w:rPr>
          <w:color w:val="000000"/>
          <w:sz w:val="28"/>
          <w:szCs w:val="28"/>
        </w:rPr>
        <w:t xml:space="preserve"> состояния детей и отчёт перед родителями о полученных результатах.</w:t>
      </w:r>
    </w:p>
    <w:p w:rsidR="00E303CF" w:rsidRDefault="00E303CF" w:rsidP="00E303CF">
      <w:pPr>
        <w:ind w:firstLine="709"/>
        <w:jc w:val="both"/>
        <w:rPr>
          <w:color w:val="000000"/>
          <w:sz w:val="28"/>
          <w:szCs w:val="28"/>
        </w:rPr>
      </w:pPr>
      <w:r>
        <w:rPr>
          <w:color w:val="000000"/>
          <w:sz w:val="28"/>
          <w:szCs w:val="28"/>
        </w:rPr>
        <w:br/>
      </w:r>
      <w:r>
        <w:rPr>
          <w:b/>
          <w:bCs/>
          <w:color w:val="000000"/>
          <w:sz w:val="28"/>
          <w:szCs w:val="28"/>
        </w:rPr>
        <w:t>Технология психологического сопровождения учебной группы </w:t>
      </w:r>
      <w:r>
        <w:rPr>
          <w:color w:val="000000"/>
          <w:sz w:val="28"/>
          <w:szCs w:val="28"/>
        </w:rPr>
        <w:t xml:space="preserve">разработана М. Ю. Громовым и Н. К. Смирновым как модель внедрения в работу школы принципов психологии здоровья и </w:t>
      </w:r>
      <w:r>
        <w:rPr>
          <w:color w:val="000000"/>
          <w:sz w:val="28"/>
          <w:szCs w:val="28"/>
        </w:rPr>
        <w:lastRenderedPageBreak/>
        <w:t xml:space="preserve">педагогической психотерапии. В её основе – активное участие психологов в образовательном процессе школы, превращение школьного психолога в одну из ключевых фигур учебно-воспитательного процесса, основанного на принципах </w:t>
      </w:r>
      <w:proofErr w:type="spellStart"/>
      <w:r>
        <w:rPr>
          <w:color w:val="000000"/>
          <w:sz w:val="28"/>
          <w:szCs w:val="28"/>
        </w:rPr>
        <w:t>здоровьесбережения</w:t>
      </w:r>
      <w:proofErr w:type="spellEnd"/>
      <w:r>
        <w:rPr>
          <w:color w:val="000000"/>
          <w:sz w:val="28"/>
          <w:szCs w:val="28"/>
        </w:rPr>
        <w:t xml:space="preserve">. Именно психогенные нарушения здоровья являются наиболее распространёнными среди школьников и служат в дальнейшем основой развития большого числа разных заболеваний. </w:t>
      </w:r>
      <w:proofErr w:type="gramStart"/>
      <w:r>
        <w:rPr>
          <w:color w:val="000000"/>
          <w:sz w:val="28"/>
          <w:szCs w:val="28"/>
        </w:rPr>
        <w:t>Учителям, освоившим эту технологию становится</w:t>
      </w:r>
      <w:proofErr w:type="gramEnd"/>
      <w:r>
        <w:rPr>
          <w:color w:val="000000"/>
          <w:sz w:val="28"/>
          <w:szCs w:val="28"/>
        </w:rPr>
        <w:t xml:space="preserve">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r>
        <w:rPr>
          <w:color w:val="000000"/>
          <w:sz w:val="28"/>
          <w:szCs w:val="28"/>
        </w:rPr>
        <w:br/>
        <w:t>               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w:t>
      </w:r>
    </w:p>
    <w:p w:rsidR="00E303CF" w:rsidRDefault="00E303CF" w:rsidP="00E303CF">
      <w:pPr>
        <w:ind w:firstLine="709"/>
        <w:jc w:val="both"/>
        <w:rPr>
          <w:color w:val="000000"/>
          <w:sz w:val="28"/>
          <w:szCs w:val="28"/>
        </w:rPr>
      </w:pPr>
      <w:r>
        <w:rPr>
          <w:color w:val="000000"/>
          <w:sz w:val="28"/>
          <w:szCs w:val="28"/>
        </w:rPr>
        <w:t xml:space="preserve"> Наблюдения показывают, что использование </w:t>
      </w:r>
      <w:proofErr w:type="spellStart"/>
      <w:r>
        <w:rPr>
          <w:color w:val="000000"/>
          <w:sz w:val="28"/>
          <w:szCs w:val="28"/>
        </w:rPr>
        <w:t>здоровьесберегающих</w:t>
      </w:r>
      <w:proofErr w:type="spellEnd"/>
      <w:r>
        <w:rPr>
          <w:color w:val="000000"/>
          <w:sz w:val="28"/>
          <w:szCs w:val="28"/>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E303CF" w:rsidRDefault="00E303CF" w:rsidP="00E303CF">
      <w:pPr>
        <w:ind w:firstLine="709"/>
        <w:jc w:val="both"/>
        <w:rPr>
          <w:color w:val="000000"/>
          <w:sz w:val="24"/>
          <w:szCs w:val="24"/>
        </w:rPr>
      </w:pPr>
      <w:r>
        <w:rPr>
          <w:color w:val="000000"/>
          <w:sz w:val="28"/>
          <w:szCs w:val="28"/>
        </w:rPr>
        <w:br/>
      </w:r>
      <w:r>
        <w:rPr>
          <w:b/>
          <w:bCs/>
          <w:color w:val="000000"/>
          <w:sz w:val="24"/>
          <w:szCs w:val="24"/>
        </w:rPr>
        <w:t>Список литературы</w:t>
      </w:r>
    </w:p>
    <w:p w:rsidR="00E303CF" w:rsidRDefault="00E303CF" w:rsidP="00E303CF">
      <w:pPr>
        <w:numPr>
          <w:ilvl w:val="1"/>
          <w:numId w:val="2"/>
        </w:numPr>
        <w:spacing w:after="200" w:line="276" w:lineRule="auto"/>
        <w:rPr>
          <w:color w:val="000000"/>
          <w:sz w:val="24"/>
          <w:szCs w:val="24"/>
        </w:rPr>
      </w:pPr>
      <w:r>
        <w:rPr>
          <w:color w:val="000000"/>
          <w:sz w:val="24"/>
          <w:szCs w:val="24"/>
        </w:rPr>
        <w:t xml:space="preserve">1. </w:t>
      </w:r>
      <w:proofErr w:type="spellStart"/>
      <w:r>
        <w:rPr>
          <w:color w:val="000000"/>
          <w:sz w:val="24"/>
          <w:szCs w:val="24"/>
        </w:rPr>
        <w:t>Бабанский</w:t>
      </w:r>
      <w:proofErr w:type="spellEnd"/>
      <w:r>
        <w:rPr>
          <w:color w:val="000000"/>
          <w:sz w:val="24"/>
          <w:szCs w:val="24"/>
        </w:rPr>
        <w:t xml:space="preserve"> Ю. К. «Методические основы оптимизации учебно-воспитательного процесса» 1982г. – 480 с.</w:t>
      </w:r>
    </w:p>
    <w:p w:rsidR="00E303CF" w:rsidRDefault="00E303CF" w:rsidP="00E303CF">
      <w:pPr>
        <w:numPr>
          <w:ilvl w:val="1"/>
          <w:numId w:val="2"/>
        </w:numPr>
        <w:spacing w:after="200" w:line="276" w:lineRule="auto"/>
        <w:rPr>
          <w:color w:val="000000"/>
          <w:sz w:val="24"/>
          <w:szCs w:val="24"/>
        </w:rPr>
      </w:pPr>
      <w:r>
        <w:rPr>
          <w:color w:val="000000"/>
          <w:sz w:val="24"/>
          <w:szCs w:val="24"/>
        </w:rPr>
        <w:t xml:space="preserve">Ковалько В.И. Здоровьесберегающие технологии в начальной школе. 1-4 классы. </w:t>
      </w:r>
      <w:proofErr w:type="gramStart"/>
      <w:r>
        <w:rPr>
          <w:color w:val="000000"/>
          <w:sz w:val="24"/>
          <w:szCs w:val="24"/>
        </w:rPr>
        <w:t>М.: «ВАКО», 2004, 296 с. - (Педагогика.</w:t>
      </w:r>
      <w:proofErr w:type="gramEnd"/>
      <w:r>
        <w:rPr>
          <w:color w:val="000000"/>
          <w:sz w:val="24"/>
          <w:szCs w:val="24"/>
        </w:rPr>
        <w:t xml:space="preserve"> Психология. </w:t>
      </w:r>
      <w:proofErr w:type="gramStart"/>
      <w:r>
        <w:rPr>
          <w:color w:val="000000"/>
          <w:sz w:val="24"/>
          <w:szCs w:val="24"/>
        </w:rPr>
        <w:t>Управление).</w:t>
      </w:r>
      <w:proofErr w:type="gramEnd"/>
    </w:p>
    <w:p w:rsidR="00E303CF" w:rsidRDefault="00E303CF" w:rsidP="00E303CF">
      <w:pPr>
        <w:numPr>
          <w:ilvl w:val="1"/>
          <w:numId w:val="2"/>
        </w:numPr>
        <w:spacing w:after="200" w:line="276" w:lineRule="auto"/>
        <w:rPr>
          <w:color w:val="000000"/>
          <w:sz w:val="24"/>
          <w:szCs w:val="24"/>
        </w:rPr>
      </w:pPr>
      <w:proofErr w:type="spellStart"/>
      <w:r>
        <w:rPr>
          <w:color w:val="000000"/>
          <w:sz w:val="24"/>
          <w:szCs w:val="24"/>
        </w:rPr>
        <w:t>Кукушин</w:t>
      </w:r>
      <w:proofErr w:type="spellEnd"/>
      <w:r>
        <w:rPr>
          <w:color w:val="000000"/>
          <w:sz w:val="24"/>
          <w:szCs w:val="24"/>
        </w:rPr>
        <w:t xml:space="preserve"> В. С. Теория и методика обучения. - Ростов н/Д.: Феникс, 2005. - 474 с.</w:t>
      </w:r>
    </w:p>
    <w:p w:rsidR="00E303CF" w:rsidRDefault="00E303CF" w:rsidP="00E303CF">
      <w:pPr>
        <w:numPr>
          <w:ilvl w:val="1"/>
          <w:numId w:val="2"/>
        </w:numPr>
        <w:spacing w:after="200" w:line="276" w:lineRule="auto"/>
        <w:rPr>
          <w:color w:val="000000"/>
          <w:sz w:val="24"/>
          <w:szCs w:val="24"/>
        </w:rPr>
      </w:pPr>
      <w:proofErr w:type="spellStart"/>
      <w:r>
        <w:rPr>
          <w:color w:val="000000"/>
          <w:sz w:val="24"/>
          <w:szCs w:val="24"/>
        </w:rPr>
        <w:t>Менчинская</w:t>
      </w:r>
      <w:proofErr w:type="spellEnd"/>
      <w:r>
        <w:rPr>
          <w:color w:val="000000"/>
          <w:sz w:val="24"/>
          <w:szCs w:val="24"/>
        </w:rPr>
        <w:t xml:space="preserve"> Е.А. Основы </w:t>
      </w:r>
      <w:proofErr w:type="spellStart"/>
      <w:r>
        <w:rPr>
          <w:color w:val="000000"/>
          <w:sz w:val="24"/>
          <w:szCs w:val="24"/>
        </w:rPr>
        <w:t>здоровьесберегающего</w:t>
      </w:r>
      <w:proofErr w:type="spellEnd"/>
      <w:r>
        <w:rPr>
          <w:color w:val="000000"/>
          <w:sz w:val="24"/>
          <w:szCs w:val="24"/>
        </w:rPr>
        <w:t xml:space="preserve"> обучения в начальной школе: Методические рекомендации по преодолению пере</w:t>
      </w:r>
      <w:r>
        <w:rPr>
          <w:color w:val="000000"/>
          <w:sz w:val="24"/>
          <w:szCs w:val="24"/>
        </w:rPr>
        <w:softHyphen/>
        <w:t xml:space="preserve">грузки учащихся / Е.А. </w:t>
      </w:r>
      <w:proofErr w:type="spellStart"/>
      <w:r>
        <w:rPr>
          <w:color w:val="000000"/>
          <w:sz w:val="24"/>
          <w:szCs w:val="24"/>
        </w:rPr>
        <w:t>Менчинская</w:t>
      </w:r>
      <w:proofErr w:type="spellEnd"/>
      <w:r>
        <w:rPr>
          <w:color w:val="000000"/>
          <w:sz w:val="24"/>
          <w:szCs w:val="24"/>
        </w:rPr>
        <w:t>. — М.</w:t>
      </w:r>
      <w:proofErr w:type="gramStart"/>
      <w:r>
        <w:rPr>
          <w:color w:val="000000"/>
          <w:sz w:val="24"/>
          <w:szCs w:val="24"/>
        </w:rPr>
        <w:t xml:space="preserve"> :</w:t>
      </w:r>
      <w:proofErr w:type="gramEnd"/>
      <w:r>
        <w:rPr>
          <w:color w:val="000000"/>
          <w:sz w:val="24"/>
          <w:szCs w:val="24"/>
        </w:rPr>
        <w:t xml:space="preserve"> </w:t>
      </w:r>
      <w:proofErr w:type="spellStart"/>
      <w:r>
        <w:rPr>
          <w:color w:val="000000"/>
          <w:sz w:val="24"/>
          <w:szCs w:val="24"/>
        </w:rPr>
        <w:t>Вентана</w:t>
      </w:r>
      <w:proofErr w:type="spellEnd"/>
      <w:r>
        <w:rPr>
          <w:color w:val="000000"/>
          <w:sz w:val="24"/>
          <w:szCs w:val="24"/>
        </w:rPr>
        <w:t>-Граф, 2008. — 112 с. — (Педагогическая мастерская).</w:t>
      </w:r>
    </w:p>
    <w:p w:rsidR="00E303CF" w:rsidRDefault="00E303CF" w:rsidP="00E303CF">
      <w:pPr>
        <w:numPr>
          <w:ilvl w:val="1"/>
          <w:numId w:val="2"/>
        </w:numPr>
        <w:spacing w:after="200" w:line="276" w:lineRule="auto"/>
        <w:rPr>
          <w:color w:val="000000"/>
          <w:sz w:val="24"/>
          <w:szCs w:val="24"/>
        </w:rPr>
      </w:pPr>
      <w:r>
        <w:rPr>
          <w:color w:val="000000"/>
          <w:sz w:val="24"/>
          <w:szCs w:val="24"/>
        </w:rPr>
        <w:t xml:space="preserve">Наш выбор – здоровье: досуговая программа, разработки мероприятий, рекомендации/ авт.-сост. Н. Н. </w:t>
      </w:r>
      <w:proofErr w:type="spellStart"/>
      <w:r>
        <w:rPr>
          <w:color w:val="000000"/>
          <w:sz w:val="24"/>
          <w:szCs w:val="24"/>
        </w:rPr>
        <w:t>Шапцева</w:t>
      </w:r>
      <w:proofErr w:type="spellEnd"/>
      <w:r>
        <w:rPr>
          <w:color w:val="000000"/>
          <w:sz w:val="24"/>
          <w:szCs w:val="24"/>
        </w:rPr>
        <w:t>. – Волгоград: Учитель, 2009. – 184 с.</w:t>
      </w:r>
    </w:p>
    <w:p w:rsidR="00E303CF" w:rsidRDefault="00E303CF" w:rsidP="00E303CF">
      <w:pPr>
        <w:numPr>
          <w:ilvl w:val="1"/>
          <w:numId w:val="2"/>
        </w:numPr>
        <w:spacing w:after="200" w:line="276" w:lineRule="auto"/>
        <w:rPr>
          <w:color w:val="000000"/>
          <w:sz w:val="24"/>
          <w:szCs w:val="24"/>
        </w:rPr>
      </w:pPr>
      <w:r>
        <w:rPr>
          <w:color w:val="000000"/>
          <w:sz w:val="24"/>
          <w:szCs w:val="24"/>
        </w:rPr>
        <w:t xml:space="preserve">Орехова В. </w:t>
      </w:r>
      <w:proofErr w:type="spellStart"/>
      <w:r>
        <w:rPr>
          <w:color w:val="000000"/>
          <w:sz w:val="24"/>
          <w:szCs w:val="24"/>
        </w:rPr>
        <w:t>А.Педагогика</w:t>
      </w:r>
      <w:proofErr w:type="spellEnd"/>
      <w:r>
        <w:rPr>
          <w:color w:val="000000"/>
          <w:sz w:val="24"/>
          <w:szCs w:val="24"/>
        </w:rPr>
        <w:t xml:space="preserve"> в вопросах и ответах: </w:t>
      </w:r>
      <w:proofErr w:type="spellStart"/>
      <w:r>
        <w:rPr>
          <w:color w:val="000000"/>
          <w:sz w:val="24"/>
          <w:szCs w:val="24"/>
        </w:rPr>
        <w:t>учебн</w:t>
      </w:r>
      <w:proofErr w:type="spellEnd"/>
      <w:r>
        <w:rPr>
          <w:color w:val="000000"/>
          <w:sz w:val="24"/>
          <w:szCs w:val="24"/>
        </w:rPr>
        <w:t>. Пособие. – М.: КНОРУС, 2006.  С. 147</w:t>
      </w:r>
    </w:p>
    <w:p w:rsidR="00E303CF" w:rsidRDefault="00E303CF" w:rsidP="00E303CF">
      <w:pPr>
        <w:numPr>
          <w:ilvl w:val="1"/>
          <w:numId w:val="2"/>
        </w:numPr>
        <w:spacing w:after="200" w:line="276" w:lineRule="auto"/>
        <w:rPr>
          <w:color w:val="000000"/>
          <w:sz w:val="24"/>
          <w:szCs w:val="24"/>
        </w:rPr>
      </w:pPr>
      <w:r>
        <w:rPr>
          <w:color w:val="000000"/>
          <w:sz w:val="24"/>
          <w:szCs w:val="24"/>
        </w:rPr>
        <w:t>Смирнов Н. К. Здоровьесберегающие образовательные технологии в современной школе. – М.: АПК и ПРО, 2002. – с. 62.</w:t>
      </w:r>
    </w:p>
    <w:p w:rsidR="00E303CF" w:rsidRDefault="00E303CF" w:rsidP="00E303CF">
      <w:pPr>
        <w:numPr>
          <w:ilvl w:val="1"/>
          <w:numId w:val="2"/>
        </w:numPr>
        <w:spacing w:after="200" w:line="276" w:lineRule="auto"/>
        <w:rPr>
          <w:color w:val="000000"/>
          <w:sz w:val="24"/>
          <w:szCs w:val="24"/>
        </w:rPr>
      </w:pPr>
      <w:proofErr w:type="spellStart"/>
      <w:r>
        <w:rPr>
          <w:color w:val="000000"/>
          <w:sz w:val="24"/>
          <w:szCs w:val="24"/>
        </w:rPr>
        <w:lastRenderedPageBreak/>
        <w:t>Советова</w:t>
      </w:r>
      <w:proofErr w:type="spellEnd"/>
      <w:r>
        <w:rPr>
          <w:color w:val="000000"/>
          <w:sz w:val="24"/>
          <w:szCs w:val="24"/>
        </w:rPr>
        <w:t xml:space="preserve"> Е. В.. Эффективные образовательные технологии. </w:t>
      </w:r>
      <w:proofErr w:type="gramStart"/>
      <w:r>
        <w:rPr>
          <w:color w:val="000000"/>
          <w:sz w:val="24"/>
          <w:szCs w:val="24"/>
        </w:rPr>
        <w:t>–Р</w:t>
      </w:r>
      <w:proofErr w:type="gramEnd"/>
      <w:r>
        <w:rPr>
          <w:color w:val="000000"/>
          <w:sz w:val="24"/>
          <w:szCs w:val="24"/>
        </w:rPr>
        <w:t>остов н/Дону: Феникс, 2007. – 285 с.</w:t>
      </w:r>
    </w:p>
    <w:p w:rsidR="00E303CF" w:rsidRDefault="00E303CF" w:rsidP="00E303CF">
      <w:pPr>
        <w:numPr>
          <w:ilvl w:val="1"/>
          <w:numId w:val="2"/>
        </w:numPr>
        <w:spacing w:after="200" w:line="276" w:lineRule="auto"/>
        <w:rPr>
          <w:color w:val="000000"/>
          <w:sz w:val="24"/>
          <w:szCs w:val="24"/>
        </w:rPr>
      </w:pPr>
      <w:r>
        <w:rPr>
          <w:color w:val="000000"/>
          <w:sz w:val="24"/>
          <w:szCs w:val="24"/>
        </w:rPr>
        <w:t>Щукина Г.И. «Активизация познавательной деятельности учащихся в учебном процессе». М., Просвещение. – 220 с.</w:t>
      </w:r>
    </w:p>
    <w:p w:rsidR="00E303CF" w:rsidRDefault="00EC4ED3" w:rsidP="00E303CF">
      <w:pPr>
        <w:numPr>
          <w:ilvl w:val="1"/>
          <w:numId w:val="2"/>
        </w:numPr>
        <w:spacing w:after="200" w:line="276" w:lineRule="auto"/>
        <w:rPr>
          <w:color w:val="000000"/>
          <w:sz w:val="24"/>
          <w:szCs w:val="24"/>
        </w:rPr>
      </w:pPr>
      <w:hyperlink r:id="rId6" w:history="1">
        <w:r w:rsidR="00E303CF">
          <w:rPr>
            <w:rStyle w:val="a4"/>
            <w:color w:val="6D9A00"/>
            <w:sz w:val="24"/>
            <w:szCs w:val="24"/>
            <w:u w:val="none"/>
          </w:rPr>
          <w:t>http://www.shkolnymir.info/</w:t>
        </w:r>
      </w:hyperlink>
      <w:r w:rsidR="00E303CF">
        <w:rPr>
          <w:color w:val="000000"/>
          <w:sz w:val="24"/>
          <w:szCs w:val="24"/>
        </w:rPr>
        <w:t>. О. А. Соколова. Здоровьесберегающие образовательные технологии.</w:t>
      </w:r>
    </w:p>
    <w:p w:rsidR="00E303CF" w:rsidRDefault="00E303CF" w:rsidP="00E303CF">
      <w:pPr>
        <w:rPr>
          <w:b/>
          <w:bCs/>
          <w:color w:val="000000"/>
          <w:sz w:val="24"/>
          <w:szCs w:val="24"/>
        </w:rPr>
      </w:pPr>
      <w:r>
        <w:rPr>
          <w:b/>
          <w:bCs/>
          <w:color w:val="000000"/>
          <w:sz w:val="24"/>
          <w:szCs w:val="24"/>
        </w:rPr>
        <w:t>Автор: </w:t>
      </w:r>
    </w:p>
    <w:p w:rsidR="00E303CF" w:rsidRDefault="00E303CF" w:rsidP="00E303CF">
      <w:pPr>
        <w:rPr>
          <w:color w:val="000000"/>
          <w:sz w:val="24"/>
          <w:szCs w:val="24"/>
        </w:rPr>
      </w:pPr>
      <w:r>
        <w:rPr>
          <w:color w:val="000000"/>
          <w:sz w:val="24"/>
          <w:szCs w:val="24"/>
        </w:rPr>
        <w:t>Костенко Лариса Васильевна</w:t>
      </w:r>
    </w:p>
    <w:p w:rsidR="00E303CF" w:rsidRDefault="00E303CF" w:rsidP="00E303CF">
      <w:pPr>
        <w:rPr>
          <w:b/>
          <w:bCs/>
          <w:color w:val="000000"/>
          <w:sz w:val="24"/>
          <w:szCs w:val="24"/>
        </w:rPr>
      </w:pPr>
      <w:r>
        <w:rPr>
          <w:b/>
          <w:bCs/>
          <w:color w:val="000000"/>
          <w:sz w:val="24"/>
          <w:szCs w:val="24"/>
        </w:rPr>
        <w:t>Место работы: </w:t>
      </w:r>
    </w:p>
    <w:p w:rsidR="00E303CF" w:rsidRDefault="00E303CF" w:rsidP="00E303CF">
      <w:pPr>
        <w:rPr>
          <w:color w:val="000000"/>
          <w:sz w:val="24"/>
          <w:szCs w:val="24"/>
        </w:rPr>
      </w:pPr>
      <w:r>
        <w:rPr>
          <w:color w:val="000000"/>
          <w:sz w:val="24"/>
          <w:szCs w:val="24"/>
        </w:rPr>
        <w:t xml:space="preserve">МОУ СОШ № </w:t>
      </w:r>
      <w:smartTag w:uri="urn:schemas-microsoft-com:office:smarttags" w:element="metricconverter">
        <w:smartTagPr>
          <w:attr w:name="ProductID" w:val="2 г"/>
        </w:smartTagPr>
        <w:r>
          <w:rPr>
            <w:color w:val="000000"/>
            <w:sz w:val="24"/>
            <w:szCs w:val="24"/>
          </w:rPr>
          <w:t>2 г</w:t>
        </w:r>
      </w:smartTag>
      <w:r>
        <w:rPr>
          <w:color w:val="000000"/>
          <w:sz w:val="24"/>
          <w:szCs w:val="24"/>
        </w:rPr>
        <w:t xml:space="preserve">. Ноябрьска, зам. </w:t>
      </w:r>
      <w:proofErr w:type="spellStart"/>
      <w:r>
        <w:rPr>
          <w:color w:val="000000"/>
          <w:sz w:val="24"/>
          <w:szCs w:val="24"/>
        </w:rPr>
        <w:t>дир</w:t>
      </w:r>
      <w:proofErr w:type="spellEnd"/>
      <w:r>
        <w:rPr>
          <w:color w:val="000000"/>
          <w:sz w:val="24"/>
          <w:szCs w:val="24"/>
        </w:rPr>
        <w:t>. по УВР</w:t>
      </w:r>
    </w:p>
    <w:p w:rsidR="00E303CF" w:rsidRDefault="00E303CF" w:rsidP="00E303CF">
      <w:pPr>
        <w:rPr>
          <w:b/>
          <w:bCs/>
          <w:sz w:val="40"/>
        </w:rPr>
      </w:pPr>
    </w:p>
    <w:p w:rsidR="00E303CF" w:rsidRDefault="00E303CF" w:rsidP="00E303CF">
      <w:pPr>
        <w:shd w:val="clear" w:color="auto" w:fill="FFFFFF"/>
        <w:jc w:val="center"/>
        <w:rPr>
          <w:b/>
          <w:bCs/>
          <w:sz w:val="28"/>
          <w:szCs w:val="28"/>
        </w:rPr>
      </w:pPr>
      <w:r>
        <w:rPr>
          <w:b/>
          <w:bCs/>
          <w:sz w:val="28"/>
          <w:szCs w:val="28"/>
        </w:rPr>
        <w:t>РЕЛАКСАЦИОННЫЕ ЗАНЯТИЯ</w:t>
      </w:r>
    </w:p>
    <w:p w:rsidR="00E303CF" w:rsidRDefault="00E303CF" w:rsidP="00E303CF">
      <w:pPr>
        <w:jc w:val="both"/>
        <w:rPr>
          <w:b/>
          <w:bCs/>
          <w:sz w:val="28"/>
          <w:szCs w:val="28"/>
        </w:rPr>
      </w:pPr>
    </w:p>
    <w:p w:rsidR="00E303CF" w:rsidRDefault="00E303CF" w:rsidP="00E303CF">
      <w:pPr>
        <w:jc w:val="both"/>
        <w:rPr>
          <w:b/>
          <w:bCs/>
          <w:sz w:val="28"/>
          <w:szCs w:val="28"/>
        </w:rPr>
      </w:pPr>
      <w:r>
        <w:rPr>
          <w:b/>
          <w:bCs/>
          <w:sz w:val="28"/>
          <w:szCs w:val="28"/>
        </w:rPr>
        <w:t>«Все умеют танцевать…»</w:t>
      </w:r>
    </w:p>
    <w:p w:rsidR="00E303CF" w:rsidRDefault="00E303CF" w:rsidP="00E303CF">
      <w:pPr>
        <w:jc w:val="both"/>
        <w:rPr>
          <w:sz w:val="28"/>
          <w:szCs w:val="28"/>
        </w:rPr>
      </w:pPr>
      <w:r>
        <w:rPr>
          <w:sz w:val="28"/>
          <w:szCs w:val="28"/>
        </w:rPr>
        <w:t>Все умеют танцевать, прыгать, бегать, рисовать</w:t>
      </w:r>
    </w:p>
    <w:p w:rsidR="00E303CF" w:rsidRDefault="00E303CF" w:rsidP="00E303CF">
      <w:pPr>
        <w:jc w:val="both"/>
        <w:rPr>
          <w:sz w:val="28"/>
          <w:szCs w:val="28"/>
        </w:rPr>
      </w:pPr>
      <w:r>
        <w:rPr>
          <w:sz w:val="28"/>
          <w:szCs w:val="28"/>
        </w:rPr>
        <w:t>Но не все пока умеют расслабляться, отдыхать</w:t>
      </w:r>
    </w:p>
    <w:p w:rsidR="00E303CF" w:rsidRDefault="00E303CF" w:rsidP="00E303CF">
      <w:pPr>
        <w:jc w:val="both"/>
        <w:rPr>
          <w:sz w:val="28"/>
          <w:szCs w:val="28"/>
        </w:rPr>
      </w:pPr>
      <w:r>
        <w:rPr>
          <w:sz w:val="28"/>
          <w:szCs w:val="28"/>
        </w:rPr>
        <w:t>Есть у нас  игра такая – очень легкая, простая</w:t>
      </w:r>
    </w:p>
    <w:p w:rsidR="00E303CF" w:rsidRDefault="00E303CF" w:rsidP="00E303CF">
      <w:pPr>
        <w:jc w:val="both"/>
        <w:rPr>
          <w:sz w:val="28"/>
          <w:szCs w:val="28"/>
        </w:rPr>
      </w:pPr>
      <w:r>
        <w:rPr>
          <w:sz w:val="28"/>
          <w:szCs w:val="28"/>
        </w:rPr>
        <w:t>Замедляется движение, исчезает напряжение</w:t>
      </w:r>
    </w:p>
    <w:p w:rsidR="00E303CF" w:rsidRDefault="00E303CF" w:rsidP="00E303CF">
      <w:pPr>
        <w:jc w:val="both"/>
        <w:rPr>
          <w:sz w:val="28"/>
          <w:szCs w:val="28"/>
        </w:rPr>
      </w:pPr>
      <w:r>
        <w:rPr>
          <w:sz w:val="28"/>
          <w:szCs w:val="28"/>
        </w:rPr>
        <w:t>И становится понятно - расслабление приятно.</w:t>
      </w:r>
    </w:p>
    <w:p w:rsidR="00E303CF" w:rsidRDefault="00E303CF" w:rsidP="00E303CF">
      <w:pPr>
        <w:jc w:val="both"/>
        <w:rPr>
          <w:sz w:val="28"/>
          <w:szCs w:val="28"/>
        </w:rPr>
      </w:pPr>
      <w:r>
        <w:rPr>
          <w:sz w:val="28"/>
          <w:szCs w:val="28"/>
        </w:rPr>
        <w:t>Реснички опускаются, глазки закрываются</w:t>
      </w:r>
    </w:p>
    <w:p w:rsidR="00E303CF" w:rsidRDefault="00E303CF" w:rsidP="00E303CF">
      <w:pPr>
        <w:jc w:val="both"/>
        <w:rPr>
          <w:sz w:val="28"/>
          <w:szCs w:val="28"/>
        </w:rPr>
      </w:pPr>
      <w:r>
        <w:rPr>
          <w:sz w:val="28"/>
          <w:szCs w:val="28"/>
        </w:rPr>
        <w:t>Мы спокойно отдыхаем, сном волшебным засыпаем</w:t>
      </w:r>
    </w:p>
    <w:p w:rsidR="00E303CF" w:rsidRDefault="00E303CF" w:rsidP="00E303CF">
      <w:pPr>
        <w:jc w:val="both"/>
        <w:rPr>
          <w:sz w:val="28"/>
          <w:szCs w:val="28"/>
        </w:rPr>
      </w:pPr>
      <w:r>
        <w:rPr>
          <w:sz w:val="28"/>
          <w:szCs w:val="28"/>
        </w:rPr>
        <w:t>Дышится легко, ровно, глубоко</w:t>
      </w:r>
    </w:p>
    <w:p w:rsidR="00E303CF" w:rsidRDefault="00E303CF" w:rsidP="00E303CF">
      <w:pPr>
        <w:jc w:val="both"/>
        <w:rPr>
          <w:sz w:val="28"/>
          <w:szCs w:val="28"/>
        </w:rPr>
      </w:pPr>
      <w:r>
        <w:rPr>
          <w:sz w:val="28"/>
          <w:szCs w:val="28"/>
        </w:rPr>
        <w:t>Наши ручки отдыхают, наши ножки отдыхают</w:t>
      </w:r>
    </w:p>
    <w:p w:rsidR="00E303CF" w:rsidRDefault="00E303CF" w:rsidP="00E303CF">
      <w:pPr>
        <w:jc w:val="both"/>
        <w:rPr>
          <w:sz w:val="28"/>
          <w:szCs w:val="28"/>
        </w:rPr>
      </w:pPr>
      <w:r>
        <w:rPr>
          <w:sz w:val="28"/>
          <w:szCs w:val="28"/>
        </w:rPr>
        <w:t>Отдыхают, засыпают.</w:t>
      </w:r>
    </w:p>
    <w:p w:rsidR="00E303CF" w:rsidRDefault="00E303CF" w:rsidP="00E303CF">
      <w:pPr>
        <w:jc w:val="both"/>
        <w:rPr>
          <w:sz w:val="28"/>
          <w:szCs w:val="28"/>
        </w:rPr>
      </w:pPr>
      <w:r>
        <w:rPr>
          <w:sz w:val="28"/>
          <w:szCs w:val="28"/>
        </w:rPr>
        <w:t xml:space="preserve">Шейка не напряжена и </w:t>
      </w:r>
      <w:proofErr w:type="spellStart"/>
      <w:r>
        <w:rPr>
          <w:sz w:val="28"/>
          <w:szCs w:val="28"/>
        </w:rPr>
        <w:t>расслабленна</w:t>
      </w:r>
      <w:proofErr w:type="spellEnd"/>
      <w:r>
        <w:rPr>
          <w:sz w:val="28"/>
          <w:szCs w:val="28"/>
        </w:rPr>
        <w:t xml:space="preserve"> она</w:t>
      </w:r>
    </w:p>
    <w:p w:rsidR="00E303CF" w:rsidRDefault="00E303CF" w:rsidP="00E303CF">
      <w:pPr>
        <w:jc w:val="both"/>
        <w:rPr>
          <w:sz w:val="28"/>
          <w:szCs w:val="28"/>
        </w:rPr>
      </w:pPr>
      <w:r>
        <w:rPr>
          <w:sz w:val="28"/>
          <w:szCs w:val="28"/>
        </w:rPr>
        <w:t>Губки чуть приоткрываются</w:t>
      </w:r>
    </w:p>
    <w:p w:rsidR="00E303CF" w:rsidRDefault="00E303CF" w:rsidP="00E303CF">
      <w:pPr>
        <w:jc w:val="both"/>
        <w:rPr>
          <w:sz w:val="28"/>
          <w:szCs w:val="28"/>
        </w:rPr>
      </w:pPr>
      <w:r>
        <w:rPr>
          <w:sz w:val="28"/>
          <w:szCs w:val="28"/>
        </w:rPr>
        <w:t>Все чудесно расслабляется</w:t>
      </w:r>
    </w:p>
    <w:p w:rsidR="00E303CF" w:rsidRDefault="00E303CF" w:rsidP="00E303CF">
      <w:pPr>
        <w:jc w:val="both"/>
        <w:rPr>
          <w:sz w:val="28"/>
          <w:szCs w:val="28"/>
        </w:rPr>
      </w:pPr>
      <w:r>
        <w:rPr>
          <w:sz w:val="28"/>
          <w:szCs w:val="28"/>
        </w:rPr>
        <w:t>Дышится легко, ровно, глубоко</w:t>
      </w:r>
    </w:p>
    <w:p w:rsidR="00E303CF" w:rsidRDefault="00E303CF" w:rsidP="00E303CF">
      <w:pPr>
        <w:jc w:val="both"/>
        <w:rPr>
          <w:sz w:val="28"/>
          <w:szCs w:val="28"/>
        </w:rPr>
      </w:pPr>
      <w:r>
        <w:rPr>
          <w:sz w:val="28"/>
          <w:szCs w:val="28"/>
        </w:rPr>
        <w:t>Мы спокойно отдыхаем, сном волшебным засыпаем</w:t>
      </w:r>
    </w:p>
    <w:p w:rsidR="00E303CF" w:rsidRDefault="00E303CF" w:rsidP="00E303CF">
      <w:pPr>
        <w:jc w:val="both"/>
        <w:rPr>
          <w:sz w:val="28"/>
          <w:szCs w:val="28"/>
        </w:rPr>
      </w:pPr>
      <w:r>
        <w:rPr>
          <w:sz w:val="28"/>
          <w:szCs w:val="28"/>
        </w:rPr>
        <w:t xml:space="preserve">Хорошо нам отдыхать, </w:t>
      </w:r>
    </w:p>
    <w:p w:rsidR="00E303CF" w:rsidRDefault="00E303CF" w:rsidP="00E303CF">
      <w:pPr>
        <w:jc w:val="both"/>
        <w:rPr>
          <w:sz w:val="28"/>
          <w:szCs w:val="28"/>
        </w:rPr>
      </w:pPr>
      <w:r>
        <w:rPr>
          <w:sz w:val="28"/>
          <w:szCs w:val="28"/>
        </w:rPr>
        <w:t xml:space="preserve">но уже пора вставать. </w:t>
      </w:r>
    </w:p>
    <w:p w:rsidR="00E303CF" w:rsidRDefault="00E303CF" w:rsidP="00E303CF">
      <w:pPr>
        <w:jc w:val="both"/>
        <w:rPr>
          <w:sz w:val="28"/>
          <w:szCs w:val="28"/>
        </w:rPr>
      </w:pPr>
      <w:r>
        <w:rPr>
          <w:sz w:val="28"/>
          <w:szCs w:val="28"/>
        </w:rPr>
        <w:t>Крепче кулачки сжимаем</w:t>
      </w:r>
    </w:p>
    <w:p w:rsidR="00E303CF" w:rsidRDefault="00E303CF" w:rsidP="00E303CF">
      <w:pPr>
        <w:jc w:val="both"/>
        <w:rPr>
          <w:sz w:val="28"/>
          <w:szCs w:val="28"/>
        </w:rPr>
      </w:pPr>
      <w:r>
        <w:rPr>
          <w:sz w:val="28"/>
          <w:szCs w:val="28"/>
        </w:rPr>
        <w:t>И повыше поднимаем</w:t>
      </w:r>
    </w:p>
    <w:p w:rsidR="00E303CF" w:rsidRDefault="00E303CF" w:rsidP="00E303CF">
      <w:pPr>
        <w:jc w:val="both"/>
        <w:rPr>
          <w:sz w:val="28"/>
          <w:szCs w:val="28"/>
        </w:rPr>
      </w:pPr>
      <w:r>
        <w:rPr>
          <w:sz w:val="28"/>
          <w:szCs w:val="28"/>
        </w:rPr>
        <w:t>Потянутся! Улыбнутся!</w:t>
      </w:r>
    </w:p>
    <w:p w:rsidR="00E303CF" w:rsidRDefault="00E303CF" w:rsidP="00E303CF">
      <w:pPr>
        <w:jc w:val="both"/>
        <w:rPr>
          <w:sz w:val="28"/>
          <w:szCs w:val="28"/>
        </w:rPr>
      </w:pPr>
      <w:r>
        <w:rPr>
          <w:sz w:val="28"/>
          <w:szCs w:val="28"/>
        </w:rPr>
        <w:t>Всем открыть глаза и встать!</w:t>
      </w:r>
    </w:p>
    <w:p w:rsidR="00E303CF" w:rsidRDefault="00E303CF" w:rsidP="00E303CF">
      <w:pPr>
        <w:ind w:firstLine="540"/>
        <w:jc w:val="both"/>
        <w:rPr>
          <w:sz w:val="28"/>
          <w:szCs w:val="28"/>
        </w:rPr>
      </w:pPr>
    </w:p>
    <w:p w:rsidR="00E303CF" w:rsidRDefault="00E303CF" w:rsidP="00E303CF">
      <w:pPr>
        <w:shd w:val="clear" w:color="auto" w:fill="FFFFFF"/>
        <w:ind w:firstLine="708"/>
        <w:jc w:val="both"/>
        <w:rPr>
          <w:b/>
          <w:bCs/>
          <w:sz w:val="28"/>
          <w:szCs w:val="28"/>
        </w:rPr>
      </w:pPr>
      <w:r>
        <w:rPr>
          <w:b/>
          <w:bCs/>
          <w:sz w:val="28"/>
          <w:szCs w:val="28"/>
        </w:rPr>
        <w:t>«Подснежник»</w:t>
      </w:r>
    </w:p>
    <w:p w:rsidR="00E303CF" w:rsidRDefault="00E303CF" w:rsidP="00E303CF">
      <w:pPr>
        <w:shd w:val="clear" w:color="auto" w:fill="FFFFFF"/>
        <w:ind w:firstLine="708"/>
        <w:jc w:val="both"/>
        <w:rPr>
          <w:sz w:val="28"/>
          <w:szCs w:val="28"/>
        </w:rPr>
      </w:pPr>
      <w:r>
        <w:rPr>
          <w:sz w:val="28"/>
          <w:szCs w:val="28"/>
        </w:rPr>
        <w:t>Инструкция взрослого. Вы уже готовы играть? Тогда пора превращаться! Ваши руки превращаются в лепестки, а тело в нежный стебелек. Вы будете красивыми цветами, подснежниками.</w:t>
      </w:r>
    </w:p>
    <w:p w:rsidR="00E303CF" w:rsidRDefault="00E303CF" w:rsidP="00E303CF">
      <w:pPr>
        <w:shd w:val="clear" w:color="auto" w:fill="FFFFFF"/>
        <w:ind w:firstLine="708"/>
        <w:jc w:val="both"/>
        <w:rPr>
          <w:sz w:val="28"/>
          <w:szCs w:val="28"/>
        </w:rPr>
      </w:pPr>
      <w:r>
        <w:rPr>
          <w:sz w:val="28"/>
          <w:szCs w:val="28"/>
        </w:rPr>
        <w:t xml:space="preserve">В лесу под сугробом спрятался нежный Цветок. Он крепко сложил свои лепестки. Прижал голову, чтобы согреться, и уснул до весны. Солнышко стало пригревать сильнее, лучики солнца постепенно пробуждают Цветок, он </w:t>
      </w:r>
      <w:r>
        <w:rPr>
          <w:sz w:val="28"/>
          <w:szCs w:val="28"/>
        </w:rPr>
        <w:lastRenderedPageBreak/>
        <w:t>медленно растет, пробираясь сквозь снежный сугроб, поднимается, встает. Ласковое солнышко так далеко, а Цветочку хочется почувствовать близко тепло. Ведь кругом еще снег, и он в лесу появился самым первым. Он тянется вверх. Поднимается все выше, выше. И вот он вырос и окреп. Лепестки стали раскрываться. Наслаждаясь весенним теплом, Цветок радуется и гордится своей красотой. Он как будто улыбается. «Это я - первый весенний Цветок, и зовут меня Подснежник», - кивает он всем головой. Но весенняя погода капризна. Подул ветерок, и стал Подснежник раскачиваться в разные стороны, раскачиваться.</w:t>
      </w:r>
    </w:p>
    <w:p w:rsidR="00E303CF" w:rsidRDefault="00E303CF" w:rsidP="00E303CF">
      <w:pPr>
        <w:shd w:val="clear" w:color="auto" w:fill="FFFFFF"/>
        <w:ind w:firstLine="708"/>
        <w:jc w:val="both"/>
        <w:rPr>
          <w:sz w:val="28"/>
          <w:szCs w:val="28"/>
        </w:rPr>
      </w:pPr>
      <w:r>
        <w:rPr>
          <w:sz w:val="28"/>
          <w:szCs w:val="28"/>
        </w:rPr>
        <w:t>Цветочек склонялся все ниже и ниже и совсем лег на проталину. Побежали ручьи, и вода подхватила наш Подснежник в длительное, сказочное путешествие. Он плывет и удивляется чудесным весенним превращениям.</w:t>
      </w:r>
    </w:p>
    <w:p w:rsidR="00E303CF" w:rsidRDefault="00E303CF" w:rsidP="00E303CF">
      <w:pPr>
        <w:shd w:val="clear" w:color="auto" w:fill="FFFFFF"/>
        <w:ind w:firstLine="708"/>
        <w:jc w:val="both"/>
        <w:rPr>
          <w:sz w:val="28"/>
          <w:szCs w:val="28"/>
        </w:rPr>
      </w:pPr>
      <w:r>
        <w:rPr>
          <w:sz w:val="28"/>
          <w:szCs w:val="28"/>
        </w:rPr>
        <w:t>А вот он приплыл в какую-то сказочную страну. Поднялся, осмотрелся. Чему-то удивляется и радуется. Чему удивился Подснежник? Расскажите друг другу.</w:t>
      </w:r>
    </w:p>
    <w:p w:rsidR="00E303CF" w:rsidRDefault="00E303CF" w:rsidP="00E303CF">
      <w:pPr>
        <w:shd w:val="clear" w:color="auto" w:fill="FFFFFF"/>
        <w:ind w:firstLine="540"/>
        <w:jc w:val="both"/>
        <w:rPr>
          <w:sz w:val="28"/>
          <w:szCs w:val="28"/>
        </w:rPr>
      </w:pPr>
    </w:p>
    <w:p w:rsidR="00E303CF" w:rsidRDefault="00E303CF" w:rsidP="00E303CF">
      <w:pPr>
        <w:shd w:val="clear" w:color="auto" w:fill="FFFFFF"/>
        <w:ind w:firstLine="708"/>
        <w:jc w:val="both"/>
        <w:rPr>
          <w:b/>
          <w:bCs/>
          <w:sz w:val="28"/>
          <w:szCs w:val="28"/>
        </w:rPr>
      </w:pPr>
      <w:r>
        <w:rPr>
          <w:b/>
          <w:bCs/>
          <w:sz w:val="28"/>
          <w:szCs w:val="28"/>
        </w:rPr>
        <w:t>«Дождь в лесу»</w:t>
      </w:r>
    </w:p>
    <w:p w:rsidR="00E303CF" w:rsidRDefault="00E303CF" w:rsidP="00E303CF">
      <w:pPr>
        <w:shd w:val="clear" w:color="auto" w:fill="FFFFFF"/>
        <w:ind w:firstLine="708"/>
        <w:jc w:val="both"/>
        <w:rPr>
          <w:sz w:val="28"/>
          <w:szCs w:val="28"/>
        </w:rPr>
      </w:pPr>
      <w:r>
        <w:rPr>
          <w:sz w:val="28"/>
          <w:szCs w:val="28"/>
        </w:rPr>
        <w:t>Инструкция взрослого. И вот опять игра, и мы вновь превращаемся. На этот раз мы будем деревьями. Встаньте друг за другом.</w:t>
      </w:r>
    </w:p>
    <w:p w:rsidR="00E303CF" w:rsidRDefault="00E303CF" w:rsidP="00E303CF">
      <w:pPr>
        <w:shd w:val="clear" w:color="auto" w:fill="FFFFFF"/>
        <w:ind w:firstLine="708"/>
        <w:jc w:val="both"/>
        <w:rPr>
          <w:sz w:val="28"/>
          <w:szCs w:val="28"/>
        </w:rPr>
      </w:pPr>
      <w:r>
        <w:rPr>
          <w:sz w:val="28"/>
          <w:szCs w:val="28"/>
        </w:rPr>
        <w:t>В лесу светило солнышко, и все деревья потянули к нему свои листочки. Высоко-высоко тянутся, чтобы каждый листочек согрелся. Пальчики-листочки танцуют под солнышком. Вдруг подул сильный ветер и стал раскачивать деревья в разные стороны. Но крепко держатся корнями деревья, устойчиво стоят и только раскачиваются.</w:t>
      </w:r>
    </w:p>
    <w:p w:rsidR="00E303CF" w:rsidRDefault="00E303CF" w:rsidP="00E303CF">
      <w:pPr>
        <w:shd w:val="clear" w:color="auto" w:fill="FFFFFF"/>
        <w:ind w:firstLine="708"/>
        <w:jc w:val="both"/>
        <w:rPr>
          <w:sz w:val="28"/>
          <w:szCs w:val="28"/>
        </w:rPr>
      </w:pPr>
      <w:r>
        <w:rPr>
          <w:sz w:val="28"/>
          <w:szCs w:val="28"/>
        </w:rPr>
        <w:t>Ветер принес дождевые тучки, и деревья почувствовали первые нежные капли дождя. Дотронься своими пальцами до спины впереди стоящего. Пусть движения будут легкими, как будто дождик стучит ласково.</w:t>
      </w:r>
    </w:p>
    <w:p w:rsidR="00E303CF" w:rsidRDefault="00E303CF" w:rsidP="00E303CF">
      <w:pPr>
        <w:shd w:val="clear" w:color="auto" w:fill="FFFFFF"/>
        <w:ind w:firstLine="708"/>
        <w:jc w:val="both"/>
        <w:rPr>
          <w:sz w:val="28"/>
          <w:szCs w:val="28"/>
        </w:rPr>
      </w:pPr>
      <w:r>
        <w:rPr>
          <w:sz w:val="28"/>
          <w:szCs w:val="28"/>
        </w:rPr>
        <w:t>Дождик стал стучать сильнее, а потом еще чуть сильнее. И деревья стали жалеть друг друга. Гладить, защищать от сильных ударов дождя.</w:t>
      </w:r>
    </w:p>
    <w:p w:rsidR="00E303CF" w:rsidRDefault="00E303CF" w:rsidP="00E303CF">
      <w:pPr>
        <w:shd w:val="clear" w:color="auto" w:fill="FFFFFF"/>
        <w:ind w:firstLine="708"/>
        <w:jc w:val="both"/>
        <w:rPr>
          <w:sz w:val="28"/>
          <w:szCs w:val="28"/>
        </w:rPr>
      </w:pPr>
      <w:r>
        <w:rPr>
          <w:sz w:val="28"/>
          <w:szCs w:val="28"/>
        </w:rPr>
        <w:t>Но вот вновь появилось солнышко. Деревья обрадовались, стряхнули с себя лишние капли дождя и оставили только необходимую влагу. Почувствовали свежесть, бодрость и уверенность.</w:t>
      </w:r>
    </w:p>
    <w:p w:rsidR="00E303CF" w:rsidRDefault="00E303CF" w:rsidP="00E303CF">
      <w:pPr>
        <w:shd w:val="clear" w:color="auto" w:fill="FFFFFF"/>
        <w:ind w:firstLine="540"/>
        <w:jc w:val="both"/>
        <w:rPr>
          <w:sz w:val="28"/>
          <w:szCs w:val="28"/>
        </w:rPr>
      </w:pPr>
    </w:p>
    <w:p w:rsidR="00E303CF" w:rsidRDefault="00E303CF" w:rsidP="00E303CF">
      <w:pPr>
        <w:shd w:val="clear" w:color="auto" w:fill="FFFFFF"/>
        <w:ind w:firstLine="708"/>
        <w:jc w:val="both"/>
        <w:rPr>
          <w:b/>
          <w:bCs/>
          <w:sz w:val="28"/>
          <w:szCs w:val="28"/>
        </w:rPr>
      </w:pPr>
      <w:r>
        <w:rPr>
          <w:b/>
          <w:bCs/>
          <w:sz w:val="28"/>
          <w:szCs w:val="28"/>
        </w:rPr>
        <w:t>«Помощники»</w:t>
      </w:r>
    </w:p>
    <w:p w:rsidR="00E303CF" w:rsidRDefault="00E303CF" w:rsidP="00E303CF">
      <w:pPr>
        <w:shd w:val="clear" w:color="auto" w:fill="FFFFFF"/>
        <w:ind w:firstLine="708"/>
        <w:jc w:val="both"/>
        <w:rPr>
          <w:sz w:val="28"/>
          <w:szCs w:val="28"/>
        </w:rPr>
      </w:pPr>
      <w:r>
        <w:rPr>
          <w:sz w:val="28"/>
          <w:szCs w:val="28"/>
        </w:rPr>
        <w:t>Инструкция взрослого. А сейчас мы поиграем в помощников. Поработаем немного на даче. Поможем бабушке и дедушке по хозяйству. Приготовились.</w:t>
      </w:r>
    </w:p>
    <w:p w:rsidR="00E303CF" w:rsidRDefault="00E303CF" w:rsidP="00E303CF">
      <w:pPr>
        <w:shd w:val="clear" w:color="auto" w:fill="FFFFFF"/>
        <w:ind w:firstLine="708"/>
        <w:jc w:val="both"/>
        <w:rPr>
          <w:sz w:val="28"/>
          <w:szCs w:val="28"/>
        </w:rPr>
      </w:pPr>
      <w:r>
        <w:rPr>
          <w:sz w:val="28"/>
          <w:szCs w:val="28"/>
        </w:rPr>
        <w:t>Бабушка постирала белье, а отжать его не может. Поможем ей. Крепко, крепко держим в кулачках, отжимаем сильнее, еще сильнее. А теперь стряхиваем и вешаем на веревку. Если подняться на носки, то как раз достанем. Еще немного. Ну вот, с бельем управились.</w:t>
      </w:r>
    </w:p>
    <w:p w:rsidR="00E303CF" w:rsidRDefault="00E303CF" w:rsidP="00E303CF">
      <w:pPr>
        <w:shd w:val="clear" w:color="auto" w:fill="FFFFFF"/>
        <w:ind w:firstLine="540"/>
        <w:jc w:val="both"/>
        <w:rPr>
          <w:sz w:val="28"/>
          <w:szCs w:val="28"/>
        </w:rPr>
      </w:pPr>
      <w:r>
        <w:rPr>
          <w:sz w:val="28"/>
          <w:szCs w:val="28"/>
        </w:rPr>
        <w:t>Поможем и дедушке: он посыпает дорожки песком. Берем песок в руки и равномерно посыпаем землю вокруг себя. Стараемся. Хорошо. А чтобы песок лежал плотно, потопаем ножками. Сильней. Еще сильнее.</w:t>
      </w:r>
    </w:p>
    <w:p w:rsidR="00E303CF" w:rsidRDefault="00E303CF" w:rsidP="00E303CF">
      <w:pPr>
        <w:shd w:val="clear" w:color="auto" w:fill="FFFFFF"/>
        <w:ind w:firstLine="708"/>
        <w:jc w:val="both"/>
        <w:rPr>
          <w:sz w:val="28"/>
          <w:szCs w:val="28"/>
        </w:rPr>
      </w:pPr>
      <w:r>
        <w:rPr>
          <w:sz w:val="28"/>
          <w:szCs w:val="28"/>
        </w:rPr>
        <w:lastRenderedPageBreak/>
        <w:t>Осталось дрова нарубить. Поднимаем топор высоко-высоко. Замахиваемся и резко опускаем его прямо на бревно. Ух, получилось. Еще раз поднимаем. Ух, здорово! Помогаем голосом.</w:t>
      </w:r>
    </w:p>
    <w:p w:rsidR="00E303CF" w:rsidRDefault="00E303CF" w:rsidP="00E303CF">
      <w:pPr>
        <w:shd w:val="clear" w:color="auto" w:fill="FFFFFF"/>
        <w:ind w:firstLine="708"/>
        <w:jc w:val="both"/>
        <w:rPr>
          <w:sz w:val="28"/>
          <w:szCs w:val="28"/>
        </w:rPr>
      </w:pPr>
      <w:r>
        <w:rPr>
          <w:sz w:val="28"/>
          <w:szCs w:val="28"/>
        </w:rPr>
        <w:t>Размахиваемся сильнее. Ух, еще раз! Ух, готово!</w:t>
      </w:r>
    </w:p>
    <w:p w:rsidR="00E303CF" w:rsidRDefault="00E303CF" w:rsidP="00E303CF">
      <w:pPr>
        <w:shd w:val="clear" w:color="auto" w:fill="FFFFFF"/>
        <w:ind w:firstLine="708"/>
        <w:jc w:val="both"/>
        <w:rPr>
          <w:sz w:val="28"/>
          <w:szCs w:val="28"/>
        </w:rPr>
      </w:pPr>
      <w:r>
        <w:rPr>
          <w:sz w:val="28"/>
          <w:szCs w:val="28"/>
        </w:rPr>
        <w:t>Поработали, устали. Ну что ж, пора отдыхать. Найдите себе удобное место. Почувствуйте, как устали руки, пусть они отдыхают. Ноги потрудились, отдыхают. Тело отдыхает. Плечи отдыхают. Шея и лицо тоже отдыхают. Веки отдыхают, глазки закрываются.</w:t>
      </w:r>
    </w:p>
    <w:p w:rsidR="00E303CF" w:rsidRDefault="00E303CF" w:rsidP="00E303CF">
      <w:pPr>
        <w:shd w:val="clear" w:color="auto" w:fill="FFFFFF"/>
        <w:ind w:left="197" w:firstLine="540"/>
        <w:jc w:val="both"/>
        <w:rPr>
          <w:sz w:val="28"/>
          <w:szCs w:val="28"/>
        </w:rPr>
      </w:pPr>
    </w:p>
    <w:p w:rsidR="00E303CF" w:rsidRDefault="00E303CF" w:rsidP="00E303CF">
      <w:pPr>
        <w:shd w:val="clear" w:color="auto" w:fill="FFFFFF"/>
        <w:ind w:left="197" w:firstLine="540"/>
        <w:jc w:val="both"/>
        <w:rPr>
          <w:b/>
          <w:bCs/>
          <w:sz w:val="28"/>
          <w:szCs w:val="28"/>
        </w:rPr>
      </w:pPr>
      <w:r>
        <w:rPr>
          <w:b/>
          <w:bCs/>
          <w:sz w:val="28"/>
          <w:szCs w:val="28"/>
        </w:rPr>
        <w:t>«Пружинки»</w:t>
      </w:r>
    </w:p>
    <w:p w:rsidR="00E303CF" w:rsidRDefault="00E303CF" w:rsidP="00E303CF">
      <w:pPr>
        <w:ind w:firstLine="708"/>
        <w:jc w:val="both"/>
        <w:rPr>
          <w:sz w:val="28"/>
          <w:szCs w:val="28"/>
        </w:rPr>
      </w:pPr>
      <w:r>
        <w:rPr>
          <w:sz w:val="28"/>
          <w:szCs w:val="28"/>
        </w:rPr>
        <w:t>Представим, что поставили ножки на пружинки, они выскакивают из пола и отталкивают ножки вверх, чтобы мы подлетали вверх» Может быть несколько вариантов: вся стопа, только пятки, только носки, ноги по очереди.</w:t>
      </w:r>
    </w:p>
    <w:p w:rsidR="00E303CF" w:rsidRDefault="00E303CF" w:rsidP="00E303CF">
      <w:pPr>
        <w:ind w:firstLine="708"/>
        <w:jc w:val="both"/>
        <w:rPr>
          <w:sz w:val="28"/>
          <w:szCs w:val="28"/>
        </w:rPr>
      </w:pPr>
      <w:r>
        <w:rPr>
          <w:sz w:val="28"/>
          <w:szCs w:val="28"/>
        </w:rPr>
        <w:t>Что за странные пружинки, упираются в ботинки?</w:t>
      </w:r>
    </w:p>
    <w:p w:rsidR="00E303CF" w:rsidRDefault="00E303CF" w:rsidP="00E303CF">
      <w:pPr>
        <w:ind w:firstLine="708"/>
        <w:jc w:val="both"/>
        <w:rPr>
          <w:sz w:val="28"/>
          <w:szCs w:val="28"/>
        </w:rPr>
      </w:pPr>
      <w:r>
        <w:rPr>
          <w:sz w:val="28"/>
          <w:szCs w:val="28"/>
        </w:rPr>
        <w:t>Ты носочки отпускай, на носочки нажимай, крепче, крепче нажимай, нет пружинок отдыхай. А сейчас выберите себе местечко на ковре и полежите (упражнения на правильное дыхание).</w:t>
      </w:r>
    </w:p>
    <w:p w:rsidR="00E303CF" w:rsidRDefault="00E303CF" w:rsidP="00E303CF">
      <w:pPr>
        <w:ind w:firstLine="540"/>
        <w:jc w:val="both"/>
        <w:rPr>
          <w:sz w:val="28"/>
          <w:szCs w:val="28"/>
        </w:rPr>
      </w:pPr>
    </w:p>
    <w:p w:rsidR="00E303CF" w:rsidRDefault="00E303CF" w:rsidP="00E303CF">
      <w:pPr>
        <w:shd w:val="clear" w:color="auto" w:fill="FFFFFF"/>
        <w:jc w:val="center"/>
        <w:rPr>
          <w:b/>
          <w:bCs/>
          <w:sz w:val="28"/>
          <w:szCs w:val="28"/>
        </w:rPr>
      </w:pPr>
      <w:r>
        <w:rPr>
          <w:b/>
          <w:bCs/>
          <w:sz w:val="28"/>
          <w:szCs w:val="28"/>
        </w:rPr>
        <w:t>Игры на реализацию агрессивной потребности</w:t>
      </w:r>
    </w:p>
    <w:p w:rsidR="00E303CF" w:rsidRDefault="00E303CF" w:rsidP="00E303CF">
      <w:pPr>
        <w:shd w:val="clear" w:color="auto" w:fill="FFFFFF"/>
        <w:ind w:firstLine="708"/>
        <w:jc w:val="both"/>
        <w:rPr>
          <w:b/>
          <w:bCs/>
          <w:sz w:val="28"/>
          <w:szCs w:val="28"/>
        </w:rPr>
      </w:pPr>
      <w:r>
        <w:rPr>
          <w:b/>
          <w:bCs/>
          <w:sz w:val="28"/>
          <w:szCs w:val="28"/>
        </w:rPr>
        <w:t>«Еж»</w:t>
      </w:r>
    </w:p>
    <w:p w:rsidR="00E303CF" w:rsidRDefault="00E303CF" w:rsidP="00E303CF">
      <w:pPr>
        <w:shd w:val="clear" w:color="auto" w:fill="FFFFFF"/>
        <w:ind w:firstLine="708"/>
        <w:jc w:val="both"/>
        <w:rPr>
          <w:sz w:val="28"/>
          <w:szCs w:val="28"/>
        </w:rPr>
      </w:pPr>
      <w:r>
        <w:rPr>
          <w:sz w:val="28"/>
          <w:szCs w:val="28"/>
        </w:rPr>
        <w:t>Условия игры: дети превращаются в ежей, которые приготовились встретить опасность, защищаются иголками, сильно-сильно сжимаются в клубочек. Но все неприятели разбежались, ежи остались в кругу друзей. Медленно они вытягиваются и греются на сол</w:t>
      </w:r>
      <w:r>
        <w:rPr>
          <w:sz w:val="28"/>
          <w:szCs w:val="28"/>
        </w:rPr>
        <w:softHyphen/>
        <w:t>нышке (повторить 3 раза).</w:t>
      </w:r>
    </w:p>
    <w:p w:rsidR="00E303CF" w:rsidRDefault="00E303CF" w:rsidP="00E303CF">
      <w:pPr>
        <w:shd w:val="clear" w:color="auto" w:fill="FFFFFF"/>
        <w:ind w:firstLine="708"/>
        <w:jc w:val="both"/>
        <w:rPr>
          <w:b/>
          <w:bCs/>
          <w:sz w:val="28"/>
          <w:szCs w:val="28"/>
        </w:rPr>
      </w:pPr>
      <w:r>
        <w:rPr>
          <w:b/>
          <w:bCs/>
          <w:sz w:val="28"/>
          <w:szCs w:val="28"/>
        </w:rPr>
        <w:t>«Хищник»</w:t>
      </w:r>
    </w:p>
    <w:p w:rsidR="00E303CF" w:rsidRDefault="00E303CF" w:rsidP="00E303CF">
      <w:pPr>
        <w:shd w:val="clear" w:color="auto" w:fill="FFFFFF"/>
        <w:ind w:firstLine="708"/>
        <w:jc w:val="both"/>
        <w:rPr>
          <w:sz w:val="28"/>
          <w:szCs w:val="28"/>
        </w:rPr>
      </w:pPr>
      <w:r>
        <w:rPr>
          <w:sz w:val="28"/>
          <w:szCs w:val="28"/>
        </w:rPr>
        <w:t>Условия игры: дети выбирают для себя предпочитаемый образ хищника (тигр, лев, волк, рысь и пр.), располагаются друг от друга на безопасном расстоянии. «Хищники» демонстрируют друг другу свою силу и храбрость. Показав свои возможности, успокаиваются, уважая силу и достоинства каждого.</w:t>
      </w:r>
    </w:p>
    <w:p w:rsidR="00E303CF" w:rsidRDefault="00E303CF" w:rsidP="00E303CF">
      <w:pPr>
        <w:shd w:val="clear" w:color="auto" w:fill="FFFFFF"/>
        <w:jc w:val="center"/>
        <w:rPr>
          <w:b/>
          <w:bCs/>
          <w:sz w:val="28"/>
          <w:szCs w:val="28"/>
        </w:rPr>
      </w:pPr>
      <w:r>
        <w:rPr>
          <w:b/>
          <w:bCs/>
          <w:sz w:val="28"/>
          <w:szCs w:val="28"/>
        </w:rPr>
        <w:t>Игры на реализацию вербальной потребности.</w:t>
      </w:r>
    </w:p>
    <w:p w:rsidR="00E303CF" w:rsidRDefault="00E303CF" w:rsidP="00E303CF">
      <w:pPr>
        <w:shd w:val="clear" w:color="auto" w:fill="FFFFFF"/>
        <w:ind w:firstLine="708"/>
        <w:rPr>
          <w:b/>
          <w:bCs/>
          <w:sz w:val="28"/>
          <w:szCs w:val="28"/>
        </w:rPr>
      </w:pPr>
      <w:r>
        <w:rPr>
          <w:b/>
          <w:bCs/>
          <w:sz w:val="28"/>
          <w:szCs w:val="28"/>
        </w:rPr>
        <w:t>«Хор»</w:t>
      </w:r>
    </w:p>
    <w:p w:rsidR="00E303CF" w:rsidRDefault="00E303CF" w:rsidP="00E303CF">
      <w:pPr>
        <w:shd w:val="clear" w:color="auto" w:fill="FFFFFF"/>
        <w:ind w:firstLine="708"/>
        <w:jc w:val="both"/>
        <w:rPr>
          <w:sz w:val="28"/>
          <w:szCs w:val="28"/>
        </w:rPr>
      </w:pPr>
      <w:r>
        <w:rPr>
          <w:sz w:val="28"/>
          <w:szCs w:val="28"/>
        </w:rPr>
        <w:t xml:space="preserve">Условия игры: каждому ряду детей задается новый звук для </w:t>
      </w:r>
      <w:proofErr w:type="spellStart"/>
      <w:r>
        <w:rPr>
          <w:sz w:val="28"/>
          <w:szCs w:val="28"/>
        </w:rPr>
        <w:t>пропевания</w:t>
      </w:r>
      <w:proofErr w:type="spellEnd"/>
      <w:r>
        <w:rPr>
          <w:sz w:val="28"/>
          <w:szCs w:val="28"/>
        </w:rPr>
        <w:t xml:space="preserve"> (А-О-И-У-Е). Взрослый - дирижер, который приближает или удаляет свои ладони друг от друга, задавая тем самым громкость звучания. Громкость изменяется от минимальной до максимальной плавно или скачкообразно. Заканчивается игра тихим звучанием.</w:t>
      </w:r>
    </w:p>
    <w:p w:rsidR="00E303CF" w:rsidRDefault="00E303CF" w:rsidP="00E303CF">
      <w:pPr>
        <w:shd w:val="clear" w:color="auto" w:fill="FFFFFF"/>
        <w:ind w:firstLine="708"/>
        <w:jc w:val="both"/>
        <w:rPr>
          <w:b/>
          <w:bCs/>
          <w:sz w:val="28"/>
          <w:szCs w:val="28"/>
        </w:rPr>
      </w:pPr>
      <w:r>
        <w:rPr>
          <w:b/>
          <w:bCs/>
          <w:sz w:val="28"/>
          <w:szCs w:val="28"/>
        </w:rPr>
        <w:t>«Улей»</w:t>
      </w:r>
    </w:p>
    <w:p w:rsidR="00E303CF" w:rsidRDefault="00E303CF" w:rsidP="00E303CF">
      <w:pPr>
        <w:shd w:val="clear" w:color="auto" w:fill="FFFFFF"/>
        <w:ind w:firstLine="708"/>
        <w:jc w:val="both"/>
        <w:rPr>
          <w:sz w:val="28"/>
          <w:szCs w:val="28"/>
        </w:rPr>
      </w:pPr>
      <w:r>
        <w:rPr>
          <w:sz w:val="28"/>
          <w:szCs w:val="28"/>
        </w:rPr>
        <w:t>Условия игры: все дети превращаются в диких пчел, которые тихо жужжат в своем улье. Но, почувствовав, что кто-то хочет забрать мед, становятся сердитыми, громко жужжат. Однако волнения оказываются напрасными, и пчелы успокаиваются.</w:t>
      </w:r>
    </w:p>
    <w:p w:rsidR="00E303CF" w:rsidRDefault="00E303CF" w:rsidP="00E303CF">
      <w:pPr>
        <w:shd w:val="clear" w:color="auto" w:fill="FFFFFF"/>
        <w:ind w:firstLine="708"/>
        <w:jc w:val="both"/>
        <w:rPr>
          <w:b/>
          <w:bCs/>
          <w:sz w:val="28"/>
          <w:szCs w:val="28"/>
        </w:rPr>
      </w:pPr>
      <w:r>
        <w:rPr>
          <w:b/>
          <w:bCs/>
          <w:sz w:val="28"/>
          <w:szCs w:val="28"/>
        </w:rPr>
        <w:t>«Попугайчики»</w:t>
      </w:r>
    </w:p>
    <w:p w:rsidR="00E303CF" w:rsidRDefault="00E303CF" w:rsidP="00E303CF">
      <w:pPr>
        <w:shd w:val="clear" w:color="auto" w:fill="FFFFFF"/>
        <w:ind w:firstLine="708"/>
        <w:jc w:val="both"/>
        <w:rPr>
          <w:sz w:val="28"/>
          <w:szCs w:val="28"/>
        </w:rPr>
      </w:pPr>
      <w:r>
        <w:rPr>
          <w:sz w:val="28"/>
          <w:szCs w:val="28"/>
        </w:rPr>
        <w:lastRenderedPageBreak/>
        <w:t>Условия игры: дети становятся попугайчиками, которые повторяют какие-то слова или подражают голосам животных с интонацией ведущего. Психолог произносит слово и выбирает глазами попугайчика.</w:t>
      </w:r>
    </w:p>
    <w:p w:rsidR="00E303CF" w:rsidRDefault="00E303CF" w:rsidP="00E303CF">
      <w:pPr>
        <w:shd w:val="clear" w:color="auto" w:fill="FFFFFF"/>
        <w:ind w:firstLine="540"/>
        <w:jc w:val="both"/>
        <w:rPr>
          <w:sz w:val="28"/>
          <w:szCs w:val="28"/>
        </w:rPr>
      </w:pPr>
    </w:p>
    <w:p w:rsidR="00E303CF" w:rsidRDefault="00E303CF" w:rsidP="00E303CF">
      <w:pPr>
        <w:shd w:val="clear" w:color="auto" w:fill="FFFFFF"/>
        <w:jc w:val="center"/>
        <w:rPr>
          <w:b/>
          <w:bCs/>
          <w:sz w:val="28"/>
          <w:szCs w:val="28"/>
        </w:rPr>
      </w:pPr>
      <w:r>
        <w:rPr>
          <w:b/>
          <w:bCs/>
          <w:sz w:val="28"/>
          <w:szCs w:val="28"/>
        </w:rPr>
        <w:t>Игры на организацию и реализацию двигательной потребности</w:t>
      </w:r>
    </w:p>
    <w:p w:rsidR="00E303CF" w:rsidRDefault="00E303CF" w:rsidP="00E303CF">
      <w:pPr>
        <w:shd w:val="clear" w:color="auto" w:fill="FFFFFF"/>
        <w:ind w:firstLine="540"/>
        <w:jc w:val="both"/>
        <w:rPr>
          <w:sz w:val="28"/>
          <w:szCs w:val="28"/>
        </w:rPr>
      </w:pPr>
    </w:p>
    <w:p w:rsidR="00E303CF" w:rsidRDefault="00E303CF" w:rsidP="00E303CF">
      <w:pPr>
        <w:shd w:val="clear" w:color="auto" w:fill="FFFFFF"/>
        <w:ind w:firstLine="708"/>
        <w:jc w:val="both"/>
        <w:rPr>
          <w:b/>
          <w:bCs/>
          <w:sz w:val="28"/>
          <w:szCs w:val="28"/>
        </w:rPr>
      </w:pPr>
      <w:r>
        <w:rPr>
          <w:b/>
          <w:bCs/>
          <w:sz w:val="28"/>
          <w:szCs w:val="28"/>
        </w:rPr>
        <w:t>«Хлопки»</w:t>
      </w:r>
    </w:p>
    <w:p w:rsidR="00E303CF" w:rsidRDefault="00E303CF" w:rsidP="00E303CF">
      <w:pPr>
        <w:shd w:val="clear" w:color="auto" w:fill="FFFFFF"/>
        <w:ind w:firstLine="708"/>
        <w:jc w:val="both"/>
        <w:rPr>
          <w:sz w:val="28"/>
          <w:szCs w:val="28"/>
        </w:rPr>
      </w:pPr>
      <w:r>
        <w:rPr>
          <w:sz w:val="28"/>
          <w:szCs w:val="28"/>
        </w:rPr>
        <w:t>Условия игры: когда начинается урок, а дети продолжают шуметь, учитель может хлопнуть в ладоши в определенном ритме и попросить повторить самого шумного ученика. Затем тотчас предложить повторить любому, кто услышал заданный ритм. Далее повторяет ритм тот ребенок, на котором остановится взгляд учителя. Потом хлопки задаются в новом ритме, и игра продолжается.</w:t>
      </w:r>
    </w:p>
    <w:p w:rsidR="00E303CF" w:rsidRDefault="00E303CF" w:rsidP="00E303CF">
      <w:pPr>
        <w:shd w:val="clear" w:color="auto" w:fill="FFFFFF"/>
        <w:ind w:firstLine="708"/>
        <w:jc w:val="both"/>
        <w:rPr>
          <w:sz w:val="28"/>
          <w:szCs w:val="28"/>
        </w:rPr>
      </w:pPr>
      <w:r>
        <w:rPr>
          <w:sz w:val="28"/>
          <w:szCs w:val="28"/>
        </w:rPr>
        <w:t>Правила: тот, кто хлопнет в ладоши, не поймав взгляд психолога, пропускает ход.</w:t>
      </w:r>
    </w:p>
    <w:p w:rsidR="00E303CF" w:rsidRDefault="00E303CF" w:rsidP="00E303CF">
      <w:pPr>
        <w:shd w:val="clear" w:color="auto" w:fill="FFFFFF"/>
        <w:ind w:firstLine="708"/>
        <w:jc w:val="both"/>
        <w:rPr>
          <w:sz w:val="28"/>
          <w:szCs w:val="28"/>
        </w:rPr>
      </w:pPr>
      <w:r>
        <w:rPr>
          <w:sz w:val="28"/>
          <w:szCs w:val="28"/>
        </w:rPr>
        <w:t>Варианты: вместо хлопков можно использовать постукивание пальцами и др.</w:t>
      </w:r>
    </w:p>
    <w:p w:rsidR="00E303CF" w:rsidRDefault="00E303CF" w:rsidP="00E303CF">
      <w:pPr>
        <w:shd w:val="clear" w:color="auto" w:fill="FFFFFF"/>
        <w:ind w:firstLine="540"/>
        <w:jc w:val="both"/>
        <w:rPr>
          <w:b/>
          <w:bCs/>
          <w:sz w:val="28"/>
          <w:szCs w:val="28"/>
        </w:rPr>
      </w:pPr>
    </w:p>
    <w:p w:rsidR="00E303CF" w:rsidRDefault="00E303CF" w:rsidP="00E303CF">
      <w:pPr>
        <w:shd w:val="clear" w:color="auto" w:fill="FFFFFF"/>
        <w:ind w:firstLine="708"/>
        <w:jc w:val="both"/>
        <w:rPr>
          <w:b/>
          <w:bCs/>
          <w:sz w:val="28"/>
          <w:szCs w:val="28"/>
        </w:rPr>
      </w:pPr>
      <w:r>
        <w:rPr>
          <w:b/>
          <w:bCs/>
          <w:sz w:val="28"/>
          <w:szCs w:val="28"/>
        </w:rPr>
        <w:t>«Порядок в нашем детском объединении».</w:t>
      </w:r>
    </w:p>
    <w:p w:rsidR="00E303CF" w:rsidRDefault="00E303CF" w:rsidP="00E303CF">
      <w:pPr>
        <w:shd w:val="clear" w:color="auto" w:fill="FFFFFF"/>
        <w:ind w:firstLine="708"/>
        <w:jc w:val="both"/>
        <w:rPr>
          <w:b/>
          <w:i/>
          <w:sz w:val="28"/>
          <w:szCs w:val="28"/>
        </w:rPr>
      </w:pPr>
      <w:r>
        <w:rPr>
          <w:b/>
          <w:i/>
          <w:sz w:val="28"/>
          <w:szCs w:val="28"/>
        </w:rPr>
        <w:t>Подобные игры можно использовать, если урок требует зрительного сосредоточения.</w:t>
      </w:r>
    </w:p>
    <w:p w:rsidR="00E303CF" w:rsidRDefault="00E303CF" w:rsidP="00E303CF">
      <w:pPr>
        <w:shd w:val="clear" w:color="auto" w:fill="FFFFFF"/>
        <w:ind w:firstLine="708"/>
        <w:jc w:val="both"/>
        <w:rPr>
          <w:sz w:val="28"/>
          <w:szCs w:val="28"/>
        </w:rPr>
      </w:pPr>
      <w:r>
        <w:rPr>
          <w:sz w:val="28"/>
          <w:szCs w:val="28"/>
        </w:rPr>
        <w:t>Условия игры: дети закрывают глаза, а педагог бесшумно изменяет что-нибудь в оформлении класса (например, снимает цветок с окна и др.). Чем старше дети, тем больше может быть изменений (до пяти). Дается команда ребятам: «Открыть глаза и навести порядок в классе».</w:t>
      </w:r>
    </w:p>
    <w:p w:rsidR="00E303CF" w:rsidRDefault="00E303CF" w:rsidP="00E303CF">
      <w:pPr>
        <w:shd w:val="clear" w:color="auto" w:fill="FFFFFF"/>
        <w:ind w:firstLine="708"/>
        <w:jc w:val="both"/>
        <w:rPr>
          <w:sz w:val="28"/>
          <w:szCs w:val="28"/>
        </w:rPr>
      </w:pPr>
      <w:r>
        <w:rPr>
          <w:sz w:val="28"/>
          <w:szCs w:val="28"/>
        </w:rPr>
        <w:t>Правила: кто быстрее всех увидит все изменения в классе, тот становится ведущим. Кто раньше открывает глаза или подсматривает, тот в следующей игре не участвует.</w:t>
      </w:r>
    </w:p>
    <w:p w:rsidR="00E303CF" w:rsidRDefault="00E303CF" w:rsidP="00E303CF">
      <w:pPr>
        <w:shd w:val="clear" w:color="auto" w:fill="FFFFFF"/>
        <w:ind w:firstLine="708"/>
        <w:jc w:val="both"/>
        <w:rPr>
          <w:sz w:val="28"/>
          <w:szCs w:val="28"/>
        </w:rPr>
      </w:pPr>
      <w:r>
        <w:rPr>
          <w:sz w:val="28"/>
          <w:szCs w:val="28"/>
        </w:rPr>
        <w:t>Варианты: вместо перестановки предметов можно предложить некоторым детям пересесть.</w:t>
      </w:r>
    </w:p>
    <w:p w:rsidR="00E303CF" w:rsidRDefault="00E303CF" w:rsidP="00E303CF">
      <w:pPr>
        <w:shd w:val="clear" w:color="auto" w:fill="FFFFFF"/>
        <w:ind w:firstLine="540"/>
        <w:jc w:val="both"/>
        <w:rPr>
          <w:sz w:val="28"/>
          <w:szCs w:val="28"/>
        </w:rPr>
      </w:pPr>
    </w:p>
    <w:p w:rsidR="00E303CF" w:rsidRDefault="00E303CF" w:rsidP="00E303CF">
      <w:pPr>
        <w:shd w:val="clear" w:color="auto" w:fill="FFFFFF"/>
        <w:ind w:firstLine="540"/>
        <w:jc w:val="both"/>
        <w:rPr>
          <w:b/>
          <w:bCs/>
          <w:sz w:val="28"/>
          <w:szCs w:val="28"/>
        </w:rPr>
      </w:pPr>
      <w:r>
        <w:rPr>
          <w:b/>
          <w:bCs/>
          <w:sz w:val="28"/>
          <w:szCs w:val="28"/>
        </w:rPr>
        <w:t>«Солнце»</w:t>
      </w:r>
    </w:p>
    <w:p w:rsidR="00E303CF" w:rsidRDefault="00E303CF" w:rsidP="00E303CF">
      <w:pPr>
        <w:shd w:val="clear" w:color="auto" w:fill="FFFFFF"/>
        <w:ind w:firstLine="540"/>
        <w:jc w:val="both"/>
        <w:rPr>
          <w:sz w:val="28"/>
          <w:szCs w:val="28"/>
        </w:rPr>
      </w:pPr>
      <w:r>
        <w:rPr>
          <w:sz w:val="28"/>
          <w:szCs w:val="28"/>
        </w:rPr>
        <w:t>Условия игры: дети сидят за партами. Учитель предлагает по речевому сигналу «Солнце» медленно подняться из-за парты, поднять руки вверх, развести их в стороны («лучики») и улыбнуться друг другу.</w:t>
      </w:r>
    </w:p>
    <w:p w:rsidR="00E303CF" w:rsidRDefault="00E303CF" w:rsidP="00E303CF">
      <w:pPr>
        <w:shd w:val="clear" w:color="auto" w:fill="FFFFFF"/>
        <w:ind w:firstLine="540"/>
        <w:jc w:val="both"/>
        <w:rPr>
          <w:sz w:val="28"/>
          <w:szCs w:val="28"/>
        </w:rPr>
      </w:pPr>
    </w:p>
    <w:p w:rsidR="00E303CF" w:rsidRDefault="00E303CF" w:rsidP="00E303CF">
      <w:pPr>
        <w:shd w:val="clear" w:color="auto" w:fill="FFFFFF"/>
        <w:ind w:firstLine="540"/>
        <w:jc w:val="both"/>
        <w:rPr>
          <w:b/>
          <w:bCs/>
          <w:sz w:val="28"/>
          <w:szCs w:val="28"/>
        </w:rPr>
      </w:pPr>
      <w:r>
        <w:rPr>
          <w:b/>
          <w:bCs/>
          <w:sz w:val="28"/>
          <w:szCs w:val="28"/>
        </w:rPr>
        <w:t>«Ветер»</w:t>
      </w:r>
    </w:p>
    <w:p w:rsidR="00E303CF" w:rsidRDefault="00E303CF" w:rsidP="00E303CF">
      <w:pPr>
        <w:shd w:val="clear" w:color="auto" w:fill="FFFFFF"/>
        <w:ind w:firstLine="540"/>
        <w:jc w:val="both"/>
        <w:rPr>
          <w:sz w:val="28"/>
          <w:szCs w:val="28"/>
        </w:rPr>
      </w:pPr>
      <w:r>
        <w:rPr>
          <w:sz w:val="28"/>
          <w:szCs w:val="28"/>
        </w:rPr>
        <w:t>Условия игры: дети стоят и по речевому сигналу «Ветер» делают максимально глубокий вдох животом и медленный выдох. Для собственного контроля можно держать руку на животе, чтобы дыхание было брюшным.</w:t>
      </w:r>
    </w:p>
    <w:p w:rsidR="00E303CF" w:rsidRDefault="00E303CF" w:rsidP="00E303CF">
      <w:pPr>
        <w:shd w:val="clear" w:color="auto" w:fill="FFFFFF"/>
        <w:ind w:firstLine="540"/>
        <w:jc w:val="both"/>
        <w:rPr>
          <w:sz w:val="28"/>
          <w:szCs w:val="28"/>
        </w:rPr>
      </w:pPr>
    </w:p>
    <w:p w:rsidR="00E303CF" w:rsidRDefault="00E303CF" w:rsidP="00E303CF">
      <w:pPr>
        <w:shd w:val="clear" w:color="auto" w:fill="FFFFFF"/>
        <w:ind w:firstLine="540"/>
        <w:jc w:val="both"/>
        <w:rPr>
          <w:sz w:val="28"/>
          <w:szCs w:val="28"/>
        </w:rPr>
      </w:pPr>
      <w:r>
        <w:rPr>
          <w:sz w:val="28"/>
          <w:szCs w:val="28"/>
        </w:rPr>
        <w:tab/>
        <w:t>Игры объединяют, развлекают, активизируют и способствуют релаксации.</w:t>
      </w:r>
    </w:p>
    <w:p w:rsidR="00E303CF" w:rsidRDefault="00E303CF" w:rsidP="00E303CF">
      <w:pPr>
        <w:shd w:val="clear" w:color="auto" w:fill="FFFFFF"/>
        <w:ind w:firstLine="540"/>
        <w:jc w:val="both"/>
        <w:rPr>
          <w:sz w:val="28"/>
          <w:szCs w:val="28"/>
        </w:rPr>
      </w:pPr>
      <w:r>
        <w:rPr>
          <w:sz w:val="28"/>
          <w:szCs w:val="28"/>
        </w:rPr>
        <w:tab/>
        <w:t>На переменах дети с удовольствием играют в известные народные игры «Колечко», «Ручеек», «</w:t>
      </w:r>
      <w:proofErr w:type="spellStart"/>
      <w:r>
        <w:rPr>
          <w:sz w:val="28"/>
          <w:szCs w:val="28"/>
        </w:rPr>
        <w:t>Путанка</w:t>
      </w:r>
      <w:proofErr w:type="spellEnd"/>
      <w:r>
        <w:rPr>
          <w:sz w:val="28"/>
          <w:szCs w:val="28"/>
        </w:rPr>
        <w:t xml:space="preserve">», «Тише едешь – дальше будешь» и другие, </w:t>
      </w:r>
      <w:r>
        <w:rPr>
          <w:sz w:val="28"/>
          <w:szCs w:val="28"/>
        </w:rPr>
        <w:lastRenderedPageBreak/>
        <w:t>которые помогают агрессивным школьникам стать добрее и ближе друг к другу, больше доверять окружающим людям.</w:t>
      </w:r>
    </w:p>
    <w:p w:rsidR="00E303CF" w:rsidRDefault="00E303CF" w:rsidP="00E303CF">
      <w:pPr>
        <w:shd w:val="clear" w:color="auto" w:fill="FFFFFF"/>
        <w:ind w:firstLine="540"/>
        <w:jc w:val="both"/>
        <w:rPr>
          <w:sz w:val="28"/>
          <w:szCs w:val="28"/>
        </w:rPr>
      </w:pPr>
    </w:p>
    <w:p w:rsidR="00E303CF" w:rsidRDefault="00E303CF" w:rsidP="00E303CF">
      <w:pPr>
        <w:shd w:val="clear" w:color="auto" w:fill="FFFFFF"/>
        <w:ind w:firstLine="708"/>
        <w:jc w:val="both"/>
        <w:rPr>
          <w:b/>
          <w:bCs/>
          <w:sz w:val="28"/>
          <w:szCs w:val="28"/>
        </w:rPr>
      </w:pPr>
      <w:r>
        <w:rPr>
          <w:b/>
          <w:bCs/>
          <w:sz w:val="28"/>
          <w:szCs w:val="28"/>
        </w:rPr>
        <w:t>«Солдат в темноте»</w:t>
      </w:r>
    </w:p>
    <w:p w:rsidR="00E303CF" w:rsidRDefault="00E303CF" w:rsidP="00E303CF">
      <w:pPr>
        <w:shd w:val="clear" w:color="auto" w:fill="FFFFFF"/>
        <w:ind w:firstLine="708"/>
        <w:jc w:val="both"/>
        <w:rPr>
          <w:sz w:val="28"/>
          <w:szCs w:val="28"/>
        </w:rPr>
      </w:pPr>
      <w:r>
        <w:rPr>
          <w:sz w:val="28"/>
          <w:szCs w:val="28"/>
        </w:rPr>
        <w:t>Условия игры: Психолог выбирает «солдата», завязывает ему глаза и дает команду, как идти по «правильного» пути. Например: шаг вперед, два шага влево и т.п. Все остальные дети стоят в ожидании. Когда «солдат» подойдет близко к товарищу, ему необходимо угадать, кто оказался рядом с ним. Затем «солдатом» будет другой ребенок.</w:t>
      </w:r>
    </w:p>
    <w:p w:rsidR="00E303CF" w:rsidRDefault="00E303CF" w:rsidP="00E303CF">
      <w:pPr>
        <w:shd w:val="clear" w:color="auto" w:fill="FFFFFF"/>
        <w:ind w:firstLine="540"/>
        <w:jc w:val="both"/>
        <w:rPr>
          <w:sz w:val="28"/>
          <w:szCs w:val="28"/>
        </w:rPr>
      </w:pPr>
    </w:p>
    <w:p w:rsidR="00E303CF" w:rsidRDefault="00E303CF" w:rsidP="00E303CF">
      <w:pPr>
        <w:shd w:val="clear" w:color="auto" w:fill="FFFFFF"/>
        <w:ind w:firstLine="708"/>
        <w:jc w:val="both"/>
        <w:rPr>
          <w:b/>
          <w:bCs/>
          <w:sz w:val="28"/>
          <w:szCs w:val="28"/>
        </w:rPr>
      </w:pPr>
      <w:r>
        <w:rPr>
          <w:b/>
          <w:bCs/>
          <w:sz w:val="28"/>
          <w:szCs w:val="28"/>
        </w:rPr>
        <w:t>«Помоги другу»</w:t>
      </w:r>
    </w:p>
    <w:p w:rsidR="00E303CF" w:rsidRDefault="00E303CF" w:rsidP="00E303CF">
      <w:pPr>
        <w:shd w:val="clear" w:color="auto" w:fill="FFFFFF"/>
        <w:ind w:firstLine="708"/>
        <w:jc w:val="both"/>
        <w:rPr>
          <w:sz w:val="28"/>
          <w:szCs w:val="28"/>
        </w:rPr>
      </w:pPr>
      <w:r>
        <w:rPr>
          <w:sz w:val="28"/>
          <w:szCs w:val="28"/>
        </w:rPr>
        <w:t>Вариант игры «Слепой и поводырь» с позитивным названием.</w:t>
      </w:r>
    </w:p>
    <w:p w:rsidR="00E303CF" w:rsidRDefault="00E303CF" w:rsidP="00E303CF">
      <w:pPr>
        <w:shd w:val="clear" w:color="auto" w:fill="FFFFFF"/>
        <w:ind w:firstLine="708"/>
        <w:jc w:val="both"/>
        <w:rPr>
          <w:sz w:val="28"/>
          <w:szCs w:val="28"/>
        </w:rPr>
      </w:pPr>
      <w:r>
        <w:rPr>
          <w:sz w:val="28"/>
          <w:szCs w:val="28"/>
        </w:rPr>
        <w:t>Условия игры: дети разбиваются на пары, один закрывает глаза, и его друг помогает ему пройти через препятствия к намеченной цели. Предметы можно ощупывать, называть и пр. Затем они меняются ролями.</w:t>
      </w:r>
    </w:p>
    <w:p w:rsidR="00C6248D" w:rsidRDefault="00C6248D"/>
    <w:sectPr w:rsidR="00C62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220DB"/>
    <w:multiLevelType w:val="multilevel"/>
    <w:tmpl w:val="77AC639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6ED64D74"/>
    <w:multiLevelType w:val="hybridMultilevel"/>
    <w:tmpl w:val="4852F0C6"/>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 w:ilvl="0">
        <w:start w:val="1"/>
        <w:numFmt w:val="decimal"/>
        <w:lvlText w:val=""/>
        <w:lvlJc w:val="left"/>
        <w:pPr>
          <w:ind w:left="0" w:firstLine="0"/>
        </w:pPr>
        <w:rPr>
          <w:rFonts w:cs="Times New Roman"/>
        </w:rPr>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2C"/>
    <w:rsid w:val="004A372C"/>
    <w:rsid w:val="00C6248D"/>
    <w:rsid w:val="00E303CF"/>
    <w:rsid w:val="00EC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3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303CF"/>
    <w:pPr>
      <w:ind w:left="720"/>
      <w:contextualSpacing/>
    </w:pPr>
  </w:style>
  <w:style w:type="character" w:styleId="a4">
    <w:name w:val="Hyperlink"/>
    <w:basedOn w:val="a0"/>
    <w:uiPriority w:val="99"/>
    <w:semiHidden/>
    <w:unhideWhenUsed/>
    <w:rsid w:val="00E30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3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303CF"/>
    <w:pPr>
      <w:ind w:left="720"/>
      <w:contextualSpacing/>
    </w:pPr>
  </w:style>
  <w:style w:type="character" w:styleId="a4">
    <w:name w:val="Hyperlink"/>
    <w:basedOn w:val="a0"/>
    <w:uiPriority w:val="99"/>
    <w:semiHidden/>
    <w:unhideWhenUsed/>
    <w:rsid w:val="00E30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kolnymir.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5590</Words>
  <Characters>31869</Characters>
  <Application>Microsoft Office Word</Application>
  <DocSecurity>0</DocSecurity>
  <Lines>265</Lines>
  <Paragraphs>74</Paragraphs>
  <ScaleCrop>false</ScaleCrop>
  <Company/>
  <LinksUpToDate>false</LinksUpToDate>
  <CharactersWithSpaces>37385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Спицына</dc:creator>
  <cp:keywords/>
  <dc:description/>
  <cp:lastModifiedBy>1</cp:lastModifiedBy>
  <cp:revision>3</cp:revision>
  <dcterms:created xsi:type="dcterms:W3CDTF">2013-01-16T15:23:00Z</dcterms:created>
  <dcterms:modified xsi:type="dcterms:W3CDTF">2016-05-08T13:14:00Z</dcterms:modified>
</cp:coreProperties>
</file>