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B9" w:rsidRPr="007D0711" w:rsidRDefault="007D0711" w:rsidP="00453038">
      <w:pPr>
        <w:jc w:val="center"/>
        <w:rPr>
          <w:b/>
        </w:rPr>
      </w:pPr>
      <w:r>
        <w:rPr>
          <w:b/>
        </w:rPr>
        <w:t>Первый космодром</w:t>
      </w:r>
    </w:p>
    <w:p w:rsidR="00453038" w:rsidRPr="00453038" w:rsidRDefault="00453038">
      <w:pPr>
        <w:rPr>
          <w:b/>
        </w:rPr>
      </w:pPr>
    </w:p>
    <w:p w:rsidR="00453038" w:rsidRPr="00453038" w:rsidRDefault="00453038" w:rsidP="00453038">
      <w:pPr>
        <w:pStyle w:val="a3"/>
        <w:numPr>
          <w:ilvl w:val="0"/>
          <w:numId w:val="1"/>
        </w:numPr>
        <w:rPr>
          <w:b/>
        </w:rPr>
      </w:pPr>
      <w:r w:rsidRPr="00453038">
        <w:rPr>
          <w:b/>
        </w:rPr>
        <w:t>История</w:t>
      </w:r>
    </w:p>
    <w:p w:rsidR="00453038" w:rsidRDefault="00453038" w:rsidP="00453038">
      <w:r>
        <w:t xml:space="preserve">   </w:t>
      </w:r>
      <w:r>
        <w:t>Космодром «</w:t>
      </w:r>
      <w:proofErr w:type="spellStart"/>
      <w:r>
        <w:t>Байкону́</w:t>
      </w:r>
      <w:proofErr w:type="gramStart"/>
      <w:r>
        <w:t>р</w:t>
      </w:r>
      <w:proofErr w:type="spellEnd"/>
      <w:proofErr w:type="gramEnd"/>
      <w:r>
        <w:t>» (</w:t>
      </w:r>
      <w:proofErr w:type="spellStart"/>
      <w:r>
        <w:t>каз</w:t>
      </w:r>
      <w:proofErr w:type="spellEnd"/>
      <w:r>
        <w:t xml:space="preserve">. </w:t>
      </w:r>
      <w:proofErr w:type="spellStart"/>
      <w:proofErr w:type="gramStart"/>
      <w:r>
        <w:t>Байқоңыр</w:t>
      </w:r>
      <w:proofErr w:type="spellEnd"/>
      <w:r>
        <w:t xml:space="preserve"> — богатая долина) — первый и крупнейший[1] в мире, самый востребованный космодром, расположен на территории Казахстана, в </w:t>
      </w:r>
      <w:proofErr w:type="spellStart"/>
      <w:r>
        <w:t>Кызылординской</w:t>
      </w:r>
      <w:proofErr w:type="spellEnd"/>
      <w:r>
        <w:t xml:space="preserve"> области между городом </w:t>
      </w:r>
      <w:proofErr w:type="spellStart"/>
      <w:r>
        <w:t>Казалинск</w:t>
      </w:r>
      <w:proofErr w:type="spellEnd"/>
      <w:r>
        <w:t xml:space="preserve"> и посёлком Джусалы, вблизи посёлка </w:t>
      </w:r>
      <w:proofErr w:type="spellStart"/>
      <w:r>
        <w:t>Торетам</w:t>
      </w:r>
      <w:proofErr w:type="spellEnd"/>
      <w:r>
        <w:t>.</w:t>
      </w:r>
      <w:proofErr w:type="gramEnd"/>
      <w:r>
        <w:t xml:space="preserve"> Занимает площадь 6717 км².</w:t>
      </w:r>
    </w:p>
    <w:p w:rsidR="00453038" w:rsidRDefault="00453038" w:rsidP="00453038">
      <w:r>
        <w:t>Построен и использовался как основной и крупнейший космодром СССР, вплоть до его распада, после чего космодром из союзной собственности перешёл в ведение ставшей независимой Республики Казахстан. Город Байконур и космодром Байконур вместе образуют комплекс «Байконур», арендованный Россией у Казахстана на период до 2050</w:t>
      </w:r>
      <w:r>
        <w:t>.</w:t>
      </w:r>
      <w:r>
        <w:t xml:space="preserve"> </w:t>
      </w:r>
      <w:r w:rsidRPr="00453038">
        <w:t>По состоянию Байконур сохраняет лидирующее место в мире по числу пусков</w:t>
      </w:r>
      <w:r>
        <w:t>.</w:t>
      </w:r>
    </w:p>
    <w:p w:rsidR="00453038" w:rsidRDefault="00453038" w:rsidP="00453038">
      <w:r>
        <w:t xml:space="preserve">   </w:t>
      </w:r>
      <w:r>
        <w:t>В 1954 году работала комиссия по выбору места для строительства полигона, которая руководств</w:t>
      </w:r>
      <w:r>
        <w:t>овалась следующими критериями</w:t>
      </w:r>
      <w:r>
        <w:t>:</w:t>
      </w:r>
    </w:p>
    <w:p w:rsidR="00453038" w:rsidRDefault="00453038" w:rsidP="00453038">
      <w:r>
        <w:t>-</w:t>
      </w:r>
      <w:r>
        <w:t>обширный, малонаселённый район, земли которого мало использовались в сельскохозяйственном производстве (существовала необходимость отчуждения немалых площадей земли в районах падения ступеней ракеты, трасса полета не должна проходить над крупными населенными пунктами);</w:t>
      </w:r>
    </w:p>
    <w:p w:rsidR="00453038" w:rsidRDefault="00453038" w:rsidP="00453038">
      <w:r>
        <w:t>-</w:t>
      </w:r>
      <w:r>
        <w:t>наличие железнодорожной магистрали для доставки различных грузов на полигон, в том числе блоков ракет;</w:t>
      </w:r>
    </w:p>
    <w:p w:rsidR="00453038" w:rsidRDefault="00453038" w:rsidP="00453038">
      <w:r>
        <w:t>-</w:t>
      </w:r>
      <w:r>
        <w:t>надёжные источники пресной воды для обеспечения полигона питьевой и технологической водой в больших объёмах;</w:t>
      </w:r>
    </w:p>
    <w:p w:rsidR="00453038" w:rsidRDefault="00453038" w:rsidP="00453038">
      <w:r>
        <w:t>-</w:t>
      </w:r>
      <w:r>
        <w:t xml:space="preserve">расстояние между стартом ракеты и местом падения её головной части (полигон Кура на Камчатке) — не менее 7000 </w:t>
      </w:r>
      <w:proofErr w:type="spellStart"/>
      <w:r>
        <w:t>км</w:t>
      </w:r>
      <w:proofErr w:type="gramStart"/>
      <w:r>
        <w:t>.г</w:t>
      </w:r>
      <w:proofErr w:type="gramEnd"/>
      <w:r>
        <w:t>ода</w:t>
      </w:r>
      <w:proofErr w:type="spellEnd"/>
      <w:r>
        <w:t>.</w:t>
      </w:r>
    </w:p>
    <w:p w:rsidR="00453038" w:rsidRDefault="00453038" w:rsidP="00453038">
      <w:r>
        <w:t xml:space="preserve">   </w:t>
      </w:r>
      <w:r w:rsidRPr="00453038">
        <w:t>Таким образом, для полигона была выбрана пустыня в Казахстане к востоку от Аральского моря, вблизи одной из крупнейших рек Средней Азии Сырдарьи и же</w:t>
      </w:r>
      <w:r>
        <w:t>лезной дороги «Москва—Ташкент»</w:t>
      </w:r>
      <w:r w:rsidRPr="00453038">
        <w:t>. Также преимуществами места как полигона для запусков послужили более трёхсот солнечных дней в году и относительная близость к экватору. Линейная скорость вращения Земли на широ</w:t>
      </w:r>
      <w:r>
        <w:t>те Байконура составляет 316 м/</w:t>
      </w:r>
      <w:proofErr w:type="gramStart"/>
      <w:r>
        <w:t>с</w:t>
      </w:r>
      <w:proofErr w:type="gramEnd"/>
      <w:r>
        <w:t>.</w:t>
      </w:r>
    </w:p>
    <w:p w:rsidR="00453038" w:rsidRDefault="00453038" w:rsidP="00453038">
      <w:r>
        <w:t>12 февраля 1955 года ЦК КПСС и Совет Министров СССР совместным постановлением № 292—181сс утвердили создание Научно-исследовательского испытательного полигона № 5 Министерства Обороны СССР (НИИП № 5 МО СССР), предназначенного для испытаний ракетной техники.</w:t>
      </w:r>
      <w:r w:rsidR="00446F56" w:rsidRPr="00446F56">
        <w:t xml:space="preserve"> </w:t>
      </w:r>
      <w:r w:rsidR="00446F56">
        <w:t xml:space="preserve">Для дислокации полигона был отведён значительный участок пустыни (здесь в 1954 году работала рекогносцировочная группа топографов и геологов) посередине между двумя райцентрами Кзыл-Ординской области Казахстана — </w:t>
      </w:r>
      <w:proofErr w:type="spellStart"/>
      <w:r w:rsidR="00446F56">
        <w:t>Казалинском</w:t>
      </w:r>
      <w:proofErr w:type="spellEnd"/>
      <w:r w:rsidR="00446F56">
        <w:t xml:space="preserve"> и Джусалы, около разъезда </w:t>
      </w:r>
      <w:proofErr w:type="spellStart"/>
      <w:r w:rsidR="00446F56">
        <w:t>Тюратам</w:t>
      </w:r>
      <w:proofErr w:type="spellEnd"/>
      <w:r w:rsidR="00446F56">
        <w:t xml:space="preserve"> Среднеазиатской железной дороги. Район формирования полигона в первой половине 1955 года имел условное наименование «Тайга».</w:t>
      </w:r>
    </w:p>
    <w:p w:rsidR="00446F56" w:rsidRDefault="00446F56" w:rsidP="00453038">
      <w:r>
        <w:t xml:space="preserve">   </w:t>
      </w:r>
      <w:r w:rsidRPr="00446F56">
        <w:t xml:space="preserve">Руководителем строительства был назначен строитель генерал-майор Г. М. Шубников. Первый отряд военных строителей прибыл на станцию </w:t>
      </w:r>
      <w:proofErr w:type="spellStart"/>
      <w:r w:rsidRPr="00446F56">
        <w:t>Тюра</w:t>
      </w:r>
      <w:proofErr w:type="spellEnd"/>
      <w:r w:rsidRPr="00446F56">
        <w:t>-Там 12 января 1955 года.</w:t>
      </w:r>
    </w:p>
    <w:p w:rsidR="00446F56" w:rsidRDefault="00453038" w:rsidP="00446F56">
      <w:r>
        <w:t xml:space="preserve">  </w:t>
      </w:r>
      <w:r w:rsidR="00446F56">
        <w:t>Строительные работы на полигоне были начаты во второй половине зимы 1955 года. Поначалу военные строители жили в палатках, весной появились первые землянки на берегу Сырдарьи, а 5 мая 1955 года было заложено первое капитальное (деревянное) здание жилого городка. В тот же день 5 мая 1957 года специальная комиссия приняла первый стартовый комплекс полигона, а 6 мая первую ракету Р-7 уже установили на этом комплексе.</w:t>
      </w:r>
    </w:p>
    <w:p w:rsidR="00446F56" w:rsidRDefault="00446F56" w:rsidP="00446F56">
      <w:r>
        <w:t xml:space="preserve">   </w:t>
      </w:r>
      <w:r>
        <w:t>Официальным днём рождения космодрома считается 2 июня 1955 года, когда директивой Генштаба была утверждена штатная структура Пятого научно-исследовательского испытательного полигона и создан штаб полигона — войсковая часть 11284. К началу испытаний и запусков на полигоне находились 527 инженеров и 237 техников, общая численность военнослужащих — 3600 человек.</w:t>
      </w:r>
    </w:p>
    <w:p w:rsidR="00446F56" w:rsidRDefault="00446F56" w:rsidP="00446F56">
      <w:r>
        <w:lastRenderedPageBreak/>
        <w:t xml:space="preserve">   К</w:t>
      </w:r>
      <w:r>
        <w:t xml:space="preserve">осмодром Байконур стал первым в мире полигоном, с которого был впервые осуществлен запуск искусственного спутника Земли и полет человека в космос. </w:t>
      </w:r>
      <w:proofErr w:type="gramStart"/>
      <w:r>
        <w:t>Отсюда были запущены пилотируемые космические корабли серий «Восток», «Восход», «Союз», орбитальные станции серий «Салют», «Мир», система многоразового использования «Энергия» - «Буран», межпланетные космические аппараты и искусственные спутники Земли.</w:t>
      </w:r>
      <w:proofErr w:type="gramEnd"/>
      <w:r>
        <w:t xml:space="preserve"> Всего со стартовых площадок космодрома выполнено более 1200 пусков ракет космического назначения и около 2000 пусков межконтинентальных баллистических ракет. На различные орбиты выведено около полутора тысяч космических аппаратов военного, научного и народно-хозяйственного назначения, а также коммерческих спутников.</w:t>
      </w:r>
    </w:p>
    <w:p w:rsidR="00446F56" w:rsidRDefault="00446F56" w:rsidP="00446F56">
      <w:r>
        <w:t xml:space="preserve">   </w:t>
      </w:r>
      <w:r>
        <w:t xml:space="preserve">Байконур, наряду с космодромами Мыс Канаверал (в США) и </w:t>
      </w:r>
      <w:proofErr w:type="spellStart"/>
      <w:r>
        <w:t>Цзюцюань</w:t>
      </w:r>
      <w:proofErr w:type="spellEnd"/>
      <w:r>
        <w:t xml:space="preserve"> (в Китае), предназначен для запуска космических аппаратов с космонавтами на борту.</w:t>
      </w:r>
    </w:p>
    <w:p w:rsidR="00446F56" w:rsidRDefault="00446F56" w:rsidP="00446F56">
      <w:r>
        <w:t>Самой первой ракетой, которая испытывалась на полигоне Байконура, стала межконтинентальная баллистическая ракета Р-7, разработанная С.П. Королевым. 4 октября 1957 года ракетой Р-7 был выведен на орбиту первый искусственный спутник Земли. А 12 апреля 1961 года с космодрома Байконур был осуществлен запуск космического корабля «Восток» с первым космонавтом Юрием Гагариным на борту. Волнующие слова «Впервые в мире…» - не раз звучали отсюда на всю планету, когда Байконур успешно осуществлял свои уникальные запуски и эксперименты.</w:t>
      </w:r>
    </w:p>
    <w:p w:rsidR="00446F56" w:rsidRDefault="00446F56" w:rsidP="00446F56">
      <w:r>
        <w:t xml:space="preserve">   </w:t>
      </w:r>
      <w:r>
        <w:t xml:space="preserve">В настоящее время загрузка космодрома Байконур является самой напряженной в мире. На Байконур ложится основная задача </w:t>
      </w:r>
      <w:proofErr w:type="gramStart"/>
      <w:r>
        <w:t>проведения пусков ракет космического назначения тяжелого класса</w:t>
      </w:r>
      <w:proofErr w:type="gramEnd"/>
      <w:r>
        <w:t xml:space="preserve"> типа «Протон-К» и «Протон-М» и ракет космического назначения среднего класса «Союз», в первую очередь по пилотируемой программе.</w:t>
      </w:r>
    </w:p>
    <w:p w:rsidR="007D0711" w:rsidRDefault="007D0711" w:rsidP="007D0711">
      <w:r>
        <w:t xml:space="preserve">   </w:t>
      </w:r>
      <w:r>
        <w:t xml:space="preserve"> </w:t>
      </w:r>
      <w:proofErr w:type="gramStart"/>
      <w:r>
        <w:t xml:space="preserve">В городе Байконур увековечены имена людей, неразрывно связанных с космодромом и городом - С.П. Королёва, М.К. </w:t>
      </w:r>
      <w:proofErr w:type="spellStart"/>
      <w:r>
        <w:t>Янгеля</w:t>
      </w:r>
      <w:proofErr w:type="spellEnd"/>
      <w:r>
        <w:t xml:space="preserve">, В.Н. </w:t>
      </w:r>
      <w:proofErr w:type="spellStart"/>
      <w:r>
        <w:t>Челомея</w:t>
      </w:r>
      <w:proofErr w:type="spellEnd"/>
      <w:r>
        <w:t xml:space="preserve">, В.П. Бармина, </w:t>
      </w:r>
      <w:proofErr w:type="spellStart"/>
      <w:r>
        <w:t>М.С.Рязанского</w:t>
      </w:r>
      <w:proofErr w:type="spellEnd"/>
      <w:r>
        <w:t xml:space="preserve">, </w:t>
      </w:r>
      <w:proofErr w:type="spellStart"/>
      <w:r>
        <w:t>В.И.Кузнецова</w:t>
      </w:r>
      <w:proofErr w:type="spellEnd"/>
      <w:r>
        <w:t xml:space="preserve">, В.П. Глушко, М.И. </w:t>
      </w:r>
      <w:proofErr w:type="spellStart"/>
      <w:r>
        <w:t>Неделина</w:t>
      </w:r>
      <w:proofErr w:type="spellEnd"/>
      <w:r>
        <w:t xml:space="preserve">, Г.М. Шубникова, А.А. </w:t>
      </w:r>
      <w:proofErr w:type="spellStart"/>
      <w:r>
        <w:t>Ниточкина</w:t>
      </w:r>
      <w:proofErr w:type="spellEnd"/>
      <w:r>
        <w:t xml:space="preserve">, А.И. Носова, Е.И. </w:t>
      </w:r>
      <w:proofErr w:type="spellStart"/>
      <w:r>
        <w:t>Осташёва</w:t>
      </w:r>
      <w:proofErr w:type="spellEnd"/>
      <w:r>
        <w:t>, А.И. Нестеренко, А.А. Максимова, А.С. Кириллова, космонавтов Ю.А.</w:t>
      </w:r>
      <w:proofErr w:type="gramEnd"/>
      <w:r>
        <w:t xml:space="preserve"> Гагарина, Г.С. Титова и В.М. Комарова. Их именами названы улицы, школы, техникум, им воздвигнуты памятники. </w:t>
      </w:r>
    </w:p>
    <w:p w:rsidR="007D0711" w:rsidRDefault="007D0711" w:rsidP="007D0711">
      <w:r>
        <w:t xml:space="preserve">   </w:t>
      </w:r>
      <w:r>
        <w:t xml:space="preserve">Академик С.П. Королев. Первым в ряду основоположников города и космодрома стоит С.П. Королев. Именно для его ракеты Р-7 было выбрано место нового испытательного полигона. Именем Королева в городе названа площадь на пересечении улицы 50 лет Советской Армии и проспекта Королева (бывший Карла Маркса). Здесь же на площади установлен памятник Главному конструктору скульптора А.П. </w:t>
      </w:r>
      <w:proofErr w:type="spellStart"/>
      <w:r>
        <w:t>Файдыш-Карандиевского</w:t>
      </w:r>
      <w:proofErr w:type="spellEnd"/>
      <w:r>
        <w:t xml:space="preserve"> и архитектора Н. </w:t>
      </w:r>
      <w:proofErr w:type="spellStart"/>
      <w:r>
        <w:t>Асатура</w:t>
      </w:r>
      <w:proofErr w:type="spellEnd"/>
      <w:r>
        <w:t>. Имя Королева носит средняя школа №3. На площадке №2 есть мемориальный музей - домик, где жил Сергей Павлович, бывая на космодроме. На фасаде дома по улице Октябрьской №9 установлена мемориальная доска, свидетельствующая о том, что здесь проживал С.П. Королёва.</w:t>
      </w:r>
    </w:p>
    <w:p w:rsidR="00446F56" w:rsidRDefault="007D0711" w:rsidP="007D0711">
      <w:r>
        <w:t xml:space="preserve">     </w:t>
      </w:r>
    </w:p>
    <w:p w:rsidR="00446F56" w:rsidRDefault="00446F56" w:rsidP="00446F56"/>
    <w:p w:rsidR="00446F56" w:rsidRPr="00446F56" w:rsidRDefault="00446F56" w:rsidP="00446F56">
      <w:pPr>
        <w:pStyle w:val="a3"/>
        <w:numPr>
          <w:ilvl w:val="0"/>
          <w:numId w:val="1"/>
        </w:numPr>
        <w:rPr>
          <w:b/>
        </w:rPr>
      </w:pPr>
      <w:r w:rsidRPr="00446F56">
        <w:rPr>
          <w:b/>
        </w:rPr>
        <w:t>Природа</w:t>
      </w:r>
    </w:p>
    <w:p w:rsidR="00446F56" w:rsidRDefault="00446F56" w:rsidP="00446F56">
      <w:r>
        <w:t xml:space="preserve">   </w:t>
      </w:r>
      <w:r>
        <w:t>Территория космодрома представляет собой всхолмленную равнину, пересечённую в южной части с востока на запад рекой Сырдарья. Абсолютные отметки колеблются от 80 до 150 м. Относительная высота холмов 10-20 м. Склоны холмов пологие, местами изрезаны промоинами; вершины холмов куполообразные. Для всей территории характерно наличие бессточных котловин, занятых солончаками или такырами; во время снеготаяния и дождей солончаки и такыры размокают. На территории встречаются небольшие массивы закреплённых бугристых песков; песчаные бугры имеют высоту 2-10 м.</w:t>
      </w:r>
      <w:r w:rsidRPr="00446F56">
        <w:t xml:space="preserve"> </w:t>
      </w:r>
      <w:r>
        <w:t xml:space="preserve">Река Сырдарья имеет ширину 120—200 м, глубину от 1.5 до 5 м, скорость течения 0.8 м/с. Грунт дна песчаный; русло реки извилистое с множеством островов. Вода в реке и её протоках пресная, мутная, пригодная для питья только после отстаивания и тщательной очистки. Самый высокий уровень в реке с апреля по август. В этот период заполняются </w:t>
      </w:r>
      <w:r>
        <w:lastRenderedPageBreak/>
        <w:t>водой все имеющиеся в пойме водотоки и водоёмы. Регулярного судоходства по Сырдарье нет, допускается плавание мелких судов с осадкой до 1.2 м. 3амерзает река в декабре, вскрывается в конце марта. Толщина льда в среднем 0.5 м, в суровые зимы достигает 0.9 м.</w:t>
      </w:r>
      <w:r w:rsidRPr="00446F56">
        <w:t xml:space="preserve"> </w:t>
      </w:r>
      <w:r>
        <w:t>Растительная зона: полынно-</w:t>
      </w:r>
      <w:proofErr w:type="spellStart"/>
      <w:r>
        <w:t>боялычовая</w:t>
      </w:r>
      <w:proofErr w:type="spellEnd"/>
      <w:r>
        <w:t xml:space="preserve"> (северная) пустыня. Почвы: бурые пустынно-степные, по берегам реки местами серо-бурые аллювиальные. В пойме реки и на островах распространены заросли колючих кустарников и деревьев высотой 3—7 м (</w:t>
      </w:r>
      <w:proofErr w:type="spellStart"/>
      <w:r>
        <w:t>тугаи</w:t>
      </w:r>
      <w:proofErr w:type="spellEnd"/>
      <w:r>
        <w:t xml:space="preserve">), имеются участки луговой растительности, местами растёт камыш высотой до 4 м. Пустынная растительность представлена кустарниками (тамариск, </w:t>
      </w:r>
      <w:proofErr w:type="spellStart"/>
      <w:r>
        <w:t>джузгун</w:t>
      </w:r>
      <w:proofErr w:type="spellEnd"/>
      <w:r>
        <w:t>) высотой до 2 м, полукустарниками (</w:t>
      </w:r>
      <w:proofErr w:type="spellStart"/>
      <w:r>
        <w:t>боялыч</w:t>
      </w:r>
      <w:proofErr w:type="spellEnd"/>
      <w:r>
        <w:t xml:space="preserve">, </w:t>
      </w:r>
      <w:proofErr w:type="spellStart"/>
      <w:r>
        <w:t>биюргун</w:t>
      </w:r>
      <w:proofErr w:type="spellEnd"/>
      <w:r>
        <w:t xml:space="preserve">, полынь) высотой до 0.5 м и травами (верблюжья колючка — </w:t>
      </w:r>
      <w:proofErr w:type="spellStart"/>
      <w:r>
        <w:t>жантак</w:t>
      </w:r>
      <w:proofErr w:type="spellEnd"/>
      <w:r>
        <w:t xml:space="preserve">). Травяной покров в пустыне разреженный, зелёным бывает только весной, к началу июня трава выгорает. </w:t>
      </w:r>
      <w:proofErr w:type="spellStart"/>
      <w:r>
        <w:t>Байконурские</w:t>
      </w:r>
      <w:proofErr w:type="spellEnd"/>
      <w:r>
        <w:t xml:space="preserve"> степи являются родиной всем известных тюльпанов.</w:t>
      </w:r>
      <w:r w:rsidRPr="00446F56">
        <w:t xml:space="preserve"> </w:t>
      </w:r>
      <w:r>
        <w:t xml:space="preserve">Город и ряд жилых и промышленных площадок космодрома хорошо озеленены — хотя травяной покров в основном незначителен, имеется большое количество деревьев (карагач, тополь, ясень, </w:t>
      </w:r>
      <w:proofErr w:type="spellStart"/>
      <w:r>
        <w:t>джида</w:t>
      </w:r>
      <w:proofErr w:type="spellEnd"/>
      <w:r>
        <w:t>, тамариск) высотой 3—10 м.</w:t>
      </w:r>
    </w:p>
    <w:p w:rsidR="00446F56" w:rsidRPr="00446F56" w:rsidRDefault="00446F56" w:rsidP="00446F56">
      <w:pPr>
        <w:pStyle w:val="a3"/>
        <w:numPr>
          <w:ilvl w:val="0"/>
          <w:numId w:val="1"/>
        </w:numPr>
        <w:rPr>
          <w:b/>
        </w:rPr>
      </w:pPr>
      <w:r w:rsidRPr="00446F56">
        <w:rPr>
          <w:b/>
        </w:rPr>
        <w:t>Климат</w:t>
      </w:r>
    </w:p>
    <w:p w:rsidR="00446F56" w:rsidRDefault="00446F56" w:rsidP="00446F56">
      <w:r>
        <w:t xml:space="preserve">  </w:t>
      </w:r>
      <w:r>
        <w:t>Климат резко континентальный, с малым количеством осадков (120 мм в год), большим количеством солнечных дней; лето длительное и жаркое, зима морозная и ветреная (снежный покров невысокий).</w:t>
      </w:r>
    </w:p>
    <w:p w:rsidR="00446F56" w:rsidRDefault="00446F56" w:rsidP="00446F56">
      <w:r>
        <w:t>Зима (середина ноября — середина марта) с переменной облачностью и частыми туманами. Средняя температура воздуха днём −5…−10 °C, ночью до −20…−25 °C (абсолютный минимум -40 °C). Устойчивые морозы начинаются в декабре. В любой месяц зимы возможны оттепели. Осадки выпадают преимущественно в виде снега. Снежный покров образуется во второй половине декабря и держится до конца марта; толщина его обычно не превышает 10 см (в снежные зимы до 26 см). Средняя глубина промерзания грунта 1,3 м.</w:t>
      </w:r>
    </w:p>
    <w:p w:rsidR="00446F56" w:rsidRDefault="00446F56" w:rsidP="00446F56">
      <w:r>
        <w:t xml:space="preserve">   </w:t>
      </w:r>
      <w:r>
        <w:t xml:space="preserve">Весна (середина марта — апрель) тёплая с неустойчивой погодой в первой половине. Температура воздуха в начале сезона днём −1…+10 °C, ночью до −10 °C; в конце сезона днём до +25 °C, ночью от −1 °C до +8 °C. Осадки выпадают в виде кратковременных дождей, иногда со снегом. В начале </w:t>
      </w:r>
      <w:proofErr w:type="gramStart"/>
      <w:r>
        <w:t>—с</w:t>
      </w:r>
      <w:proofErr w:type="gramEnd"/>
      <w:r>
        <w:t>ередине апреля, как правило, в течение нескольких дней подряд наблюдаются сильные ветры и пыльные бури (так называемый «</w:t>
      </w:r>
      <w:proofErr w:type="spellStart"/>
      <w:r>
        <w:t>бескунак</w:t>
      </w:r>
      <w:proofErr w:type="spellEnd"/>
      <w:r>
        <w:t>»). В конце апреля и мае в отдельные годы наблюдаются наиболее сильные ветры (с порывами 25 м/с и более), что порой приводит к повреждению ненадежно установленной кровли и обшивки зданий.</w:t>
      </w:r>
    </w:p>
    <w:p w:rsidR="00446F56" w:rsidRDefault="00446F56" w:rsidP="00446F56">
      <w:r>
        <w:t xml:space="preserve">   </w:t>
      </w:r>
      <w:r>
        <w:t>Лето (май — середина сентября) характеризуется устойчивой жаркой сухой и малооблачной погодой. Температура воздуха днём +30…+40 °C (абсолютный максимум +45,5 °C), ночью температура опускается до +15…+18 °C. Летом часто бывают суховеи, а иногда и пыльные бури, которые поднимают в воздух песок и пыль (в основном при ветрах восточного направления).</w:t>
      </w:r>
    </w:p>
    <w:p w:rsidR="00446F56" w:rsidRDefault="00446F56" w:rsidP="00446F56">
      <w:r>
        <w:t xml:space="preserve">   </w:t>
      </w:r>
      <w:r>
        <w:t>Осень (середина сентября — середина ноября) — в первой половине сухая и теплая, во второй облачная и прохладная. Температура воздуха днём +5…+25 °C, ночью −5…+5 °С. Осадки выпадают в виде моросящих дождей; во второй половине ноября выпадает мокрый снег.</w:t>
      </w:r>
    </w:p>
    <w:p w:rsidR="00446F56" w:rsidRDefault="00446F56" w:rsidP="00446F56">
      <w:r>
        <w:t xml:space="preserve">   </w:t>
      </w:r>
      <w:r>
        <w:t>Ветры весной и летом преимущественно западные и северо-западные, осенью и зимой восточные и северо-восточные. Преобладающая скорость ветра 3—7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течение всего года (особенно в зимний и весенний период) часто наблюдаются сильные ветры со скоростью 15 м/с и более (45 дней за год).</w:t>
      </w:r>
    </w:p>
    <w:p w:rsidR="00446F56" w:rsidRDefault="00446F56" w:rsidP="00446F56">
      <w:r>
        <w:t xml:space="preserve">   </w:t>
      </w:r>
      <w:r>
        <w:t>Среднее число дней с явлениями погоды за год: осадки 58 (январь 9, июнь 2), туман 27, метель 6, гроза 7. Число ясных дней по общей облачности — 119, пасмурных по нижней облачности — 17. Число дней с пыльной бурей составляет 12-15 в год (максимум в апреле — 5 дней).</w:t>
      </w:r>
    </w:p>
    <w:p w:rsidR="00446F56" w:rsidRPr="007D0711" w:rsidRDefault="007D0711" w:rsidP="00446F56">
      <w:pPr>
        <w:pStyle w:val="a3"/>
        <w:numPr>
          <w:ilvl w:val="0"/>
          <w:numId w:val="1"/>
        </w:numPr>
        <w:rPr>
          <w:b/>
        </w:rPr>
      </w:pPr>
      <w:r w:rsidRPr="007D0711">
        <w:rPr>
          <w:b/>
        </w:rPr>
        <w:t>Байконур сегодня</w:t>
      </w:r>
    </w:p>
    <w:p w:rsidR="00446F56" w:rsidRDefault="00446F56" w:rsidP="00446F56"/>
    <w:p w:rsidR="00446F56" w:rsidRDefault="007D0711" w:rsidP="00446F56">
      <w:r>
        <w:t xml:space="preserve">   </w:t>
      </w:r>
      <w:r w:rsidR="00446F56" w:rsidRPr="00446F56">
        <w:t>Сегодня город Байконур располагает развитой инфраструктурой: аэропорт, железная и автодорога, школы, филиалы университетов, больница, спортивный комплекс, кафе и рестораны.</w:t>
      </w:r>
      <w:r w:rsidRPr="007D0711">
        <w:t xml:space="preserve"> </w:t>
      </w:r>
      <w:proofErr w:type="gramStart"/>
      <w:r w:rsidRPr="007D0711">
        <w:t xml:space="preserve">В городе Байконур имеется огромное количество памятников, установленных в честь знаменитых ученых и исследователей космоса: памятник академику С.П. Королеву, который располагается на одноименной площади, памятник выдающемуся конструктору М.К. </w:t>
      </w:r>
      <w:proofErr w:type="spellStart"/>
      <w:r w:rsidRPr="007D0711">
        <w:t>Янгелю</w:t>
      </w:r>
      <w:proofErr w:type="spellEnd"/>
      <w:r w:rsidRPr="007D0711">
        <w:t xml:space="preserve">, В.П. Бармину, академику В.П. Глушко, академику В.И. Кузнецову, академику Н.А. Пилюгину, академику М.С. Рязанскому, главному маршалу артиллерии М.И. </w:t>
      </w:r>
      <w:proofErr w:type="spellStart"/>
      <w:r w:rsidRPr="007D0711">
        <w:t>Неделину</w:t>
      </w:r>
      <w:proofErr w:type="spellEnd"/>
      <w:r w:rsidRPr="007D0711">
        <w:t>, генерал-полковнику А.А. Максимову</w:t>
      </w:r>
      <w:proofErr w:type="gramEnd"/>
      <w:r w:rsidRPr="007D0711">
        <w:t>, генерал-лейтенанту Г.М. Шубникову и, наконец, памятник Ю.А. Гагарину. Также именем первого космонавта названа улица, по которой космонавты въезжают в город из аэропорта.</w:t>
      </w:r>
    </w:p>
    <w:p w:rsidR="007D0711" w:rsidRDefault="007D0711" w:rsidP="007D0711">
      <w:r>
        <w:t xml:space="preserve">   </w:t>
      </w:r>
      <w:r>
        <w:t>В Байконуре много зеленых скверов и парков, также названных в честь великих людей своего времени. В парке имени Г.М. Шубникова создана архитектурно-монументальная композиция «Наука-космос»: женщина в одной руке держит земной шар, а в другой - ракету, смотрящую в небо.</w:t>
      </w:r>
    </w:p>
    <w:p w:rsidR="007D0711" w:rsidRDefault="007D0711" w:rsidP="007D0711">
      <w:r>
        <w:t xml:space="preserve">   </w:t>
      </w:r>
      <w:r>
        <w:t>Гордостью каждого горожанина Байконура является полномасштабный макет ракеты-носителя «Союз». Макет закреплен и смонтирован на железобетонном постаменте под наклоном к горизонту.</w:t>
      </w:r>
    </w:p>
    <w:p w:rsidR="007D0711" w:rsidRDefault="007D0711" w:rsidP="007D0711">
      <w:r>
        <w:t xml:space="preserve">   </w:t>
      </w:r>
      <w:r>
        <w:t>В городе также расположен музей академика Королева. Мемориальный музей - это домик, в котором жил Сергей Павлович, бывая на космодроме.</w:t>
      </w:r>
    </w:p>
    <w:p w:rsidR="007D0711" w:rsidRDefault="007D0711" w:rsidP="007D0711">
      <w:r>
        <w:t xml:space="preserve">   </w:t>
      </w:r>
      <w:r>
        <w:t>Храм святого великомученика Георгия Победоносца - православный храм космодрома Байконур, который был открыт 1 апреля 1992 года. С этой даты началась история становления православной церкви в городе Байконур.</w:t>
      </w:r>
    </w:p>
    <w:p w:rsidR="007D0711" w:rsidRDefault="007D0711" w:rsidP="007D0711">
      <w:r>
        <w:t xml:space="preserve">  Мы гордимся нашим легендарным Байконуром!</w:t>
      </w:r>
    </w:p>
    <w:p w:rsidR="007D0711" w:rsidRPr="00C513BE" w:rsidRDefault="00C513BE" w:rsidP="00C513BE">
      <w:pPr>
        <w:pStyle w:val="a3"/>
        <w:numPr>
          <w:ilvl w:val="0"/>
          <w:numId w:val="1"/>
        </w:numPr>
        <w:rPr>
          <w:b/>
        </w:rPr>
      </w:pPr>
      <w:r w:rsidRPr="00C513BE">
        <w:rPr>
          <w:b/>
        </w:rPr>
        <w:t>Заключение.</w:t>
      </w:r>
    </w:p>
    <w:p w:rsidR="007D0711" w:rsidRDefault="007D0711" w:rsidP="007D0711">
      <w:pPr>
        <w:jc w:val="center"/>
      </w:pPr>
      <w:r>
        <w:t>Детям о Байконуре</w:t>
      </w:r>
      <w:bookmarkStart w:id="0" w:name="_GoBack"/>
      <w:bookmarkEnd w:id="0"/>
    </w:p>
    <w:p w:rsidR="007D0711" w:rsidRDefault="007D0711" w:rsidP="007D0711">
      <w:pPr>
        <w:jc w:val="center"/>
      </w:pPr>
      <w:r>
        <w:t xml:space="preserve">                                                           </w:t>
      </w:r>
      <w:r>
        <w:t>Тарас Ворона</w:t>
      </w:r>
    </w:p>
    <w:p w:rsidR="007D0711" w:rsidRDefault="007D0711" w:rsidP="007D0711">
      <w:r>
        <w:t xml:space="preserve">                                           </w:t>
      </w:r>
    </w:p>
    <w:p w:rsidR="007D0711" w:rsidRDefault="007D0711" w:rsidP="007D0711">
      <w:r>
        <w:t>Люди издревле хотели</w:t>
      </w:r>
    </w:p>
    <w:p w:rsidR="007D0711" w:rsidRDefault="007D0711" w:rsidP="007D0711">
      <w:r>
        <w:t>Оттолкнуть земную твердь,</w:t>
      </w:r>
    </w:p>
    <w:p w:rsidR="007D0711" w:rsidRDefault="007D0711" w:rsidP="007D0711">
      <w:r>
        <w:t xml:space="preserve">Циолковского идея – </w:t>
      </w:r>
    </w:p>
    <w:p w:rsidR="007D0711" w:rsidRDefault="007D0711" w:rsidP="007D0711">
      <w:r>
        <w:t>Прямо к звёздам полететь.</w:t>
      </w:r>
    </w:p>
    <w:p w:rsidR="007D0711" w:rsidRDefault="007D0711" w:rsidP="007D0711"/>
    <w:p w:rsidR="007D0711" w:rsidRDefault="007D0711" w:rsidP="007D0711">
      <w:r>
        <w:t>«Ну, уж это невозможно!</w:t>
      </w:r>
    </w:p>
    <w:p w:rsidR="007D0711" w:rsidRDefault="007D0711" w:rsidP="007D0711">
      <w:r>
        <w:t>Показали сотни лет,</w:t>
      </w:r>
    </w:p>
    <w:p w:rsidR="007D0711" w:rsidRDefault="007D0711" w:rsidP="007D0711">
      <w:r>
        <w:t>Что подняться в небо сложно.</w:t>
      </w:r>
    </w:p>
    <w:p w:rsidR="007D0711" w:rsidRDefault="007D0711" w:rsidP="007D0711">
      <w:r>
        <w:t xml:space="preserve">А про космос – речи нет!», –  </w:t>
      </w:r>
    </w:p>
    <w:p w:rsidR="007D0711" w:rsidRDefault="007D0711" w:rsidP="007D0711"/>
    <w:p w:rsidR="007D0711" w:rsidRDefault="007D0711" w:rsidP="007D0711">
      <w:r>
        <w:t>Так учёному твердили</w:t>
      </w:r>
    </w:p>
    <w:p w:rsidR="007D0711" w:rsidRDefault="007D0711" w:rsidP="007D0711">
      <w:r>
        <w:t>Те, кто мыслью приземлён,</w:t>
      </w:r>
    </w:p>
    <w:p w:rsidR="007D0711" w:rsidRDefault="007D0711" w:rsidP="007D0711">
      <w:r>
        <w:t>Только люди не забыли</w:t>
      </w:r>
    </w:p>
    <w:p w:rsidR="007D0711" w:rsidRDefault="007D0711" w:rsidP="007D0711">
      <w:r>
        <w:t>То, о чём пророчил он.</w:t>
      </w:r>
    </w:p>
    <w:p w:rsidR="007D0711" w:rsidRDefault="007D0711" w:rsidP="007D0711"/>
    <w:p w:rsidR="007D0711" w:rsidRDefault="007D0711" w:rsidP="007D0711">
      <w:r>
        <w:t>Шли года, и дни летели,</w:t>
      </w:r>
    </w:p>
    <w:p w:rsidR="007D0711" w:rsidRDefault="007D0711" w:rsidP="007D0711">
      <w:r>
        <w:t>Сбылись грёзы звёздных снов:</w:t>
      </w:r>
    </w:p>
    <w:p w:rsidR="007D0711" w:rsidRDefault="007D0711" w:rsidP="007D0711">
      <w:r>
        <w:t xml:space="preserve">Циолковского идеи </w:t>
      </w:r>
    </w:p>
    <w:p w:rsidR="007D0711" w:rsidRDefault="007D0711" w:rsidP="007D0711">
      <w:r>
        <w:t>Развивает Королёв.</w:t>
      </w:r>
    </w:p>
    <w:p w:rsidR="007D0711" w:rsidRDefault="007D0711" w:rsidP="007D0711"/>
    <w:p w:rsidR="007D0711" w:rsidRDefault="007D0711" w:rsidP="007D0711">
      <w:r>
        <w:t>И в пустыне Казахстана</w:t>
      </w:r>
    </w:p>
    <w:p w:rsidR="007D0711" w:rsidRDefault="007D0711" w:rsidP="007D0711">
      <w:r>
        <w:t>Сотни, тысячи людей</w:t>
      </w:r>
    </w:p>
    <w:p w:rsidR="007D0711" w:rsidRDefault="007D0711" w:rsidP="007D0711">
      <w:r>
        <w:t>Что-то строят неустанно</w:t>
      </w:r>
    </w:p>
    <w:p w:rsidR="007D0711" w:rsidRDefault="007D0711" w:rsidP="007D0711">
      <w:r>
        <w:t>Ради светлых тех идей.</w:t>
      </w:r>
    </w:p>
    <w:p w:rsidR="007D0711" w:rsidRDefault="007D0711" w:rsidP="007D0711"/>
    <w:p w:rsidR="007D0711" w:rsidRDefault="007D0711" w:rsidP="007D0711">
      <w:r>
        <w:t>Что-то роют, что-то ставят,</w:t>
      </w:r>
    </w:p>
    <w:p w:rsidR="007D0711" w:rsidRDefault="007D0711" w:rsidP="007D0711">
      <w:r>
        <w:t>Что-то грузят и везут.</w:t>
      </w:r>
    </w:p>
    <w:p w:rsidR="007D0711" w:rsidRDefault="007D0711" w:rsidP="007D0711">
      <w:r>
        <w:t xml:space="preserve">И не знают, как прославит </w:t>
      </w:r>
    </w:p>
    <w:p w:rsidR="007D0711" w:rsidRDefault="007D0711" w:rsidP="007D0711">
      <w:r>
        <w:t>Их нелёгкий этот труд…</w:t>
      </w:r>
    </w:p>
    <w:p w:rsidR="007D0711" w:rsidRDefault="007D0711" w:rsidP="007D0711">
      <w:r>
        <w:t xml:space="preserve"> </w:t>
      </w:r>
    </w:p>
    <w:p w:rsidR="007D0711" w:rsidRDefault="007D0711" w:rsidP="007D0711">
      <w:r>
        <w:t>Просто чудом было это:</w:t>
      </w:r>
    </w:p>
    <w:p w:rsidR="007D0711" w:rsidRDefault="007D0711" w:rsidP="007D0711">
      <w:r>
        <w:t xml:space="preserve">В синем небе – не мираж – </w:t>
      </w:r>
    </w:p>
    <w:p w:rsidR="007D0711" w:rsidRDefault="007D0711" w:rsidP="007D0711">
      <w:r>
        <w:t xml:space="preserve">Белоснежная ракета </w:t>
      </w:r>
    </w:p>
    <w:p w:rsidR="007D0711" w:rsidRDefault="007D0711" w:rsidP="007D0711">
      <w:r>
        <w:t>Уносила спутник наш.</w:t>
      </w:r>
    </w:p>
    <w:p w:rsidR="007D0711" w:rsidRDefault="007D0711" w:rsidP="007D0711"/>
    <w:p w:rsidR="007D0711" w:rsidRDefault="007D0711" w:rsidP="007D0711">
      <w:r>
        <w:t>Самый первый спутник этот</w:t>
      </w:r>
    </w:p>
    <w:p w:rsidR="007D0711" w:rsidRDefault="007D0711" w:rsidP="007D0711">
      <w:r>
        <w:t>В самый первый звёздный тур</w:t>
      </w:r>
    </w:p>
    <w:p w:rsidR="007D0711" w:rsidRDefault="007D0711" w:rsidP="007D0711">
      <w:r>
        <w:t xml:space="preserve">С берегов родной планеты </w:t>
      </w:r>
    </w:p>
    <w:p w:rsidR="007D0711" w:rsidRDefault="007D0711" w:rsidP="007D0711">
      <w:r>
        <w:t>Отправлял наш Байконур.</w:t>
      </w:r>
    </w:p>
    <w:p w:rsidR="007D0711" w:rsidRDefault="007D0711" w:rsidP="007D0711"/>
    <w:p w:rsidR="007D0711" w:rsidRDefault="007D0711" w:rsidP="007D0711">
      <w:r>
        <w:t>Он тогда ещё был молод:</w:t>
      </w:r>
    </w:p>
    <w:p w:rsidR="007D0711" w:rsidRDefault="007D0711" w:rsidP="007D0711">
      <w:r>
        <w:t xml:space="preserve">То палатка, то барак – </w:t>
      </w:r>
    </w:p>
    <w:p w:rsidR="007D0711" w:rsidRDefault="007D0711" w:rsidP="007D0711">
      <w:r>
        <w:t>Первый в мире звёздный город</w:t>
      </w:r>
    </w:p>
    <w:p w:rsidR="007D0711" w:rsidRDefault="007D0711" w:rsidP="007D0711">
      <w:r>
        <w:t>Делал к звёздам первый шаг.</w:t>
      </w:r>
    </w:p>
    <w:p w:rsidR="007D0711" w:rsidRDefault="007D0711" w:rsidP="007D0711"/>
    <w:p w:rsidR="007D0711" w:rsidRDefault="007D0711" w:rsidP="007D0711">
      <w:r>
        <w:t>Здесь не ласкова природа,</w:t>
      </w:r>
    </w:p>
    <w:p w:rsidR="007D0711" w:rsidRDefault="007D0711" w:rsidP="007D0711">
      <w:r>
        <w:t>Летом – зной, зимой – мороз,</w:t>
      </w:r>
    </w:p>
    <w:p w:rsidR="007D0711" w:rsidRDefault="007D0711" w:rsidP="007D0711">
      <w:r>
        <w:t>Но старанием народа</w:t>
      </w:r>
    </w:p>
    <w:p w:rsidR="007D0711" w:rsidRDefault="007D0711" w:rsidP="007D0711">
      <w:r>
        <w:t>Город хорошел и рос.</w:t>
      </w:r>
    </w:p>
    <w:p w:rsidR="007D0711" w:rsidRDefault="007D0711" w:rsidP="007D0711"/>
    <w:p w:rsidR="007D0711" w:rsidRDefault="007D0711" w:rsidP="007D0711">
      <w:r>
        <w:t xml:space="preserve">Будто в сказке, возводился </w:t>
      </w:r>
    </w:p>
    <w:p w:rsidR="007D0711" w:rsidRDefault="007D0711" w:rsidP="007D0711">
      <w:r>
        <w:t>На песке за домом дом,</w:t>
      </w:r>
    </w:p>
    <w:p w:rsidR="007D0711" w:rsidRDefault="007D0711" w:rsidP="007D0711">
      <w:r>
        <w:t>И усиленно трудился</w:t>
      </w:r>
    </w:p>
    <w:p w:rsidR="007D0711" w:rsidRDefault="007D0711" w:rsidP="007D0711">
      <w:r>
        <w:t>Днём и ночью космодром.</w:t>
      </w:r>
    </w:p>
    <w:p w:rsidR="007D0711" w:rsidRDefault="007D0711" w:rsidP="007D0711"/>
    <w:p w:rsidR="007D0711" w:rsidRDefault="007D0711" w:rsidP="007D0711">
      <w:r>
        <w:t xml:space="preserve">Он задумки Королёва </w:t>
      </w:r>
    </w:p>
    <w:p w:rsidR="007D0711" w:rsidRDefault="007D0711" w:rsidP="007D0711">
      <w:r>
        <w:t>В жизнь упорно воплощал,</w:t>
      </w:r>
    </w:p>
    <w:p w:rsidR="007D0711" w:rsidRDefault="007D0711" w:rsidP="007D0711">
      <w:r>
        <w:t xml:space="preserve">Старт давать ракетам новым </w:t>
      </w:r>
    </w:p>
    <w:p w:rsidR="007D0711" w:rsidRDefault="007D0711" w:rsidP="007D0711">
      <w:r>
        <w:t>Никогда не прекращал.</w:t>
      </w:r>
    </w:p>
    <w:p w:rsidR="007D0711" w:rsidRDefault="007D0711" w:rsidP="007D0711"/>
    <w:p w:rsidR="007D0711" w:rsidRDefault="007D0711" w:rsidP="007D0711">
      <w:r>
        <w:t>Пусть бывали неудачи,</w:t>
      </w:r>
    </w:p>
    <w:p w:rsidR="007D0711" w:rsidRDefault="007D0711" w:rsidP="007D0711">
      <w:r>
        <w:t>Было правилом для всех:</w:t>
      </w:r>
    </w:p>
    <w:p w:rsidR="007D0711" w:rsidRDefault="007D0711" w:rsidP="007D0711">
      <w:r>
        <w:t xml:space="preserve">Труд, терпение, иначе </w:t>
      </w:r>
    </w:p>
    <w:p w:rsidR="007D0711" w:rsidRDefault="007D0711" w:rsidP="007D0711">
      <w:r>
        <w:t>Не придёт к тебе успех.</w:t>
      </w:r>
    </w:p>
    <w:p w:rsidR="007D0711" w:rsidRDefault="007D0711" w:rsidP="007D0711"/>
    <w:p w:rsidR="007D0711" w:rsidRDefault="007D0711" w:rsidP="007D0711">
      <w:r>
        <w:t>И, ракетой, словно буром,</w:t>
      </w:r>
    </w:p>
    <w:p w:rsidR="007D0711" w:rsidRDefault="007D0711" w:rsidP="007D0711">
      <w:r>
        <w:t>Открывая новый век,</w:t>
      </w:r>
    </w:p>
    <w:p w:rsidR="007D0711" w:rsidRDefault="007D0711" w:rsidP="007D0711">
      <w:r>
        <w:t>От причалов Байконура</w:t>
      </w:r>
    </w:p>
    <w:p w:rsidR="007D0711" w:rsidRDefault="007D0711" w:rsidP="007D0711">
      <w:r>
        <w:t>Взвился в космос человек.</w:t>
      </w:r>
    </w:p>
    <w:p w:rsidR="007D0711" w:rsidRDefault="007D0711" w:rsidP="007D0711"/>
    <w:p w:rsidR="007D0711" w:rsidRDefault="007D0711" w:rsidP="007D0711">
      <w:r>
        <w:t>И неслись восторга бури:</w:t>
      </w:r>
    </w:p>
    <w:p w:rsidR="007D0711" w:rsidRDefault="007D0711" w:rsidP="007D0711">
      <w:r>
        <w:t>Рухнул вековой предел!</w:t>
      </w:r>
    </w:p>
    <w:p w:rsidR="007D0711" w:rsidRDefault="007D0711" w:rsidP="007D0711">
      <w:r>
        <w:t>Это НАШ ГАГАРИН ЮРИЙ</w:t>
      </w:r>
    </w:p>
    <w:p w:rsidR="007D0711" w:rsidRDefault="007D0711" w:rsidP="007D0711">
      <w:r>
        <w:t>Первым в космос полетел!</w:t>
      </w:r>
    </w:p>
    <w:p w:rsidR="007D0711" w:rsidRDefault="007D0711" w:rsidP="007D0711"/>
    <w:p w:rsidR="007D0711" w:rsidRDefault="007D0711" w:rsidP="007D0711">
      <w:r>
        <w:t>На Луне наш вымпел – первый,</w:t>
      </w:r>
    </w:p>
    <w:p w:rsidR="007D0711" w:rsidRDefault="007D0711" w:rsidP="007D0711">
      <w:r>
        <w:lastRenderedPageBreak/>
        <w:t>Мы – к Венере, мы – на Марс…</w:t>
      </w:r>
    </w:p>
    <w:p w:rsidR="007D0711" w:rsidRDefault="007D0711" w:rsidP="007D0711">
      <w:r>
        <w:t>Скольких сил и скольких нервов</w:t>
      </w:r>
    </w:p>
    <w:p w:rsidR="007D0711" w:rsidRDefault="007D0711" w:rsidP="007D0711">
      <w:r>
        <w:t>Стоил этот звёздный час!</w:t>
      </w:r>
    </w:p>
    <w:p w:rsidR="007D0711" w:rsidRDefault="007D0711" w:rsidP="007D0711"/>
    <w:p w:rsidR="007D0711" w:rsidRDefault="007D0711" w:rsidP="007D0711">
      <w:r>
        <w:t>Сколько мысли гениальной!</w:t>
      </w:r>
    </w:p>
    <w:p w:rsidR="007D0711" w:rsidRDefault="007D0711" w:rsidP="007D0711">
      <w:r>
        <w:t>Сколько пламенных людей!</w:t>
      </w:r>
    </w:p>
    <w:p w:rsidR="007D0711" w:rsidRDefault="007D0711" w:rsidP="007D0711">
      <w:r>
        <w:t>И застыли в бронзе, в камне</w:t>
      </w:r>
    </w:p>
    <w:p w:rsidR="007D0711" w:rsidRDefault="007D0711" w:rsidP="007D0711">
      <w:r>
        <w:t xml:space="preserve">Королёв и </w:t>
      </w:r>
      <w:proofErr w:type="spellStart"/>
      <w:r>
        <w:t>Челомей</w:t>
      </w:r>
      <w:proofErr w:type="spellEnd"/>
      <w:r>
        <w:t>,</w:t>
      </w:r>
    </w:p>
    <w:p w:rsidR="007D0711" w:rsidRDefault="007D0711" w:rsidP="007D0711"/>
    <w:p w:rsidR="007D0711" w:rsidRDefault="007D0711" w:rsidP="007D0711">
      <w:r>
        <w:t>К цели шли в жару и вьюгу</w:t>
      </w:r>
    </w:p>
    <w:p w:rsidR="007D0711" w:rsidRDefault="007D0711" w:rsidP="007D0711">
      <w:r>
        <w:t>(Нам бы брать пример с отцов)</w:t>
      </w:r>
    </w:p>
    <w:p w:rsidR="007D0711" w:rsidRDefault="007D0711" w:rsidP="007D0711">
      <w:r>
        <w:t>Шубников, Глушко, Пилюгин,</w:t>
      </w:r>
    </w:p>
    <w:p w:rsidR="007D0711" w:rsidRDefault="007D0711" w:rsidP="007D0711">
      <w:proofErr w:type="spellStart"/>
      <w:r>
        <w:t>Янгель</w:t>
      </w:r>
      <w:proofErr w:type="spellEnd"/>
      <w:r>
        <w:t>, Носов, Кузнецов,</w:t>
      </w:r>
    </w:p>
    <w:p w:rsidR="007D0711" w:rsidRDefault="007D0711" w:rsidP="007D0711"/>
    <w:p w:rsidR="007D0711" w:rsidRDefault="007D0711" w:rsidP="007D0711">
      <w:r>
        <w:t>Создавали, ввысь глядели,</w:t>
      </w:r>
    </w:p>
    <w:p w:rsidR="007D0711" w:rsidRDefault="007D0711" w:rsidP="007D0711">
      <w:r>
        <w:t>За собой вперёд вели</w:t>
      </w:r>
    </w:p>
    <w:p w:rsidR="007D0711" w:rsidRDefault="007D0711" w:rsidP="007D0711">
      <w:proofErr w:type="spellStart"/>
      <w:r>
        <w:t>Ниточкин</w:t>
      </w:r>
      <w:proofErr w:type="spellEnd"/>
      <w:r>
        <w:t xml:space="preserve">, Бармин, </w:t>
      </w:r>
      <w:proofErr w:type="spellStart"/>
      <w:r>
        <w:t>Неделин</w:t>
      </w:r>
      <w:proofErr w:type="spellEnd"/>
      <w:r>
        <w:t xml:space="preserve"> – </w:t>
      </w:r>
    </w:p>
    <w:p w:rsidR="007D0711" w:rsidRDefault="007D0711" w:rsidP="007D0711">
      <w:r>
        <w:t>Славные сыны Земли,</w:t>
      </w:r>
    </w:p>
    <w:p w:rsidR="007D0711" w:rsidRDefault="007D0711" w:rsidP="007D0711"/>
    <w:p w:rsidR="007D0711" w:rsidRDefault="007D0711" w:rsidP="007D0711">
      <w:r>
        <w:t>Нестеренко и Максимов</w:t>
      </w:r>
    </w:p>
    <w:p w:rsidR="007D0711" w:rsidRDefault="007D0711" w:rsidP="007D0711">
      <w:r>
        <w:t>И Рязанский</w:t>
      </w:r>
      <w:proofErr w:type="gramStart"/>
      <w:r>
        <w:t>… В</w:t>
      </w:r>
      <w:proofErr w:type="gramEnd"/>
      <w:r>
        <w:t>сех не счесть,</w:t>
      </w:r>
    </w:p>
    <w:p w:rsidR="007D0711" w:rsidRDefault="007D0711" w:rsidP="007D0711">
      <w:r>
        <w:t>Тех, кому за труд – спасибо.</w:t>
      </w:r>
    </w:p>
    <w:p w:rsidR="007D0711" w:rsidRDefault="007D0711" w:rsidP="007D0711">
      <w:r>
        <w:t>По заслугам их – и честь.</w:t>
      </w:r>
    </w:p>
    <w:p w:rsidR="007D0711" w:rsidRDefault="007D0711" w:rsidP="007D0711"/>
    <w:p w:rsidR="007D0711" w:rsidRDefault="007D0711" w:rsidP="007D0711">
      <w:r>
        <w:t>Вряд ли кто-то точно знает</w:t>
      </w:r>
    </w:p>
    <w:p w:rsidR="007D0711" w:rsidRDefault="007D0711" w:rsidP="007D0711">
      <w:r>
        <w:t>Всех, кто жил, трудился тут,</w:t>
      </w:r>
    </w:p>
    <w:p w:rsidR="007D0711" w:rsidRDefault="007D0711" w:rsidP="007D0711">
      <w:r>
        <w:t xml:space="preserve">А ракеты не летают, </w:t>
      </w:r>
    </w:p>
    <w:p w:rsidR="007D0711" w:rsidRDefault="007D0711" w:rsidP="007D0711">
      <w:r>
        <w:t>Если их не соберут,</w:t>
      </w:r>
    </w:p>
    <w:p w:rsidR="007D0711" w:rsidRDefault="007D0711" w:rsidP="007D0711"/>
    <w:p w:rsidR="007D0711" w:rsidRDefault="007D0711" w:rsidP="007D0711">
      <w:r>
        <w:t>Не проверят, не заправят</w:t>
      </w:r>
    </w:p>
    <w:p w:rsidR="007D0711" w:rsidRDefault="007D0711" w:rsidP="007D0711">
      <w:r>
        <w:t>И не вывезут на старт,</w:t>
      </w:r>
    </w:p>
    <w:p w:rsidR="007D0711" w:rsidRDefault="007D0711" w:rsidP="007D0711">
      <w:r>
        <w:t>И, как нужно, не поставят,</w:t>
      </w:r>
    </w:p>
    <w:p w:rsidR="007D0711" w:rsidRDefault="007D0711" w:rsidP="007D0711">
      <w:r>
        <w:t>Привязав их к сетке карт.</w:t>
      </w:r>
    </w:p>
    <w:p w:rsidR="007D0711" w:rsidRDefault="007D0711" w:rsidP="007D0711"/>
    <w:p w:rsidR="007D0711" w:rsidRDefault="007D0711" w:rsidP="007D0711">
      <w:r>
        <w:t>Ну, а скольких космонавтов</w:t>
      </w:r>
    </w:p>
    <w:p w:rsidR="007D0711" w:rsidRDefault="007D0711" w:rsidP="007D0711">
      <w:r>
        <w:t>Здесь отправили в полёт!..</w:t>
      </w:r>
    </w:p>
    <w:p w:rsidR="007D0711" w:rsidRDefault="007D0711" w:rsidP="007D0711">
      <w:r>
        <w:t>Нет уж, славу наших стартов</w:t>
      </w:r>
    </w:p>
    <w:p w:rsidR="007D0711" w:rsidRDefault="007D0711" w:rsidP="007D0711">
      <w:r>
        <w:t>Вряд ли кто-то превзойдёт!</w:t>
      </w:r>
    </w:p>
    <w:p w:rsidR="007D0711" w:rsidRDefault="007D0711" w:rsidP="007D0711"/>
    <w:p w:rsidR="007D0711" w:rsidRDefault="007D0711" w:rsidP="007D0711">
      <w:r>
        <w:t>Ну, а вы, гордясь отцами,</w:t>
      </w:r>
    </w:p>
    <w:p w:rsidR="007D0711" w:rsidRDefault="007D0711" w:rsidP="007D0711">
      <w:r>
        <w:t>Не должны их подвести.</w:t>
      </w:r>
    </w:p>
    <w:p w:rsidR="007D0711" w:rsidRDefault="007D0711" w:rsidP="007D0711">
      <w:r>
        <w:t xml:space="preserve">Нужно вам достойно знамя </w:t>
      </w:r>
    </w:p>
    <w:p w:rsidR="007D0711" w:rsidRDefault="007D0711" w:rsidP="007D0711">
      <w:proofErr w:type="spellStart"/>
      <w:r>
        <w:t>Байконурское</w:t>
      </w:r>
      <w:proofErr w:type="spellEnd"/>
      <w:r>
        <w:t xml:space="preserve"> нести</w:t>
      </w:r>
    </w:p>
    <w:p w:rsidR="007D0711" w:rsidRDefault="007D0711" w:rsidP="007D0711"/>
    <w:p w:rsidR="007D0711" w:rsidRDefault="007D0711" w:rsidP="007D0711">
      <w:r>
        <w:t>И беречь наш город славный,</w:t>
      </w:r>
    </w:p>
    <w:p w:rsidR="007D0711" w:rsidRDefault="007D0711" w:rsidP="007D0711">
      <w:r>
        <w:t>Знать, когда, что было тут,</w:t>
      </w:r>
    </w:p>
    <w:p w:rsidR="007D0711" w:rsidRDefault="007D0711" w:rsidP="007D0711">
      <w:r>
        <w:t>Понимать, задачей главной</w:t>
      </w:r>
    </w:p>
    <w:p w:rsidR="007D0711" w:rsidRDefault="007D0711" w:rsidP="007D0711">
      <w:r>
        <w:t xml:space="preserve">Вам пока – учёбы труд. </w:t>
      </w:r>
    </w:p>
    <w:p w:rsidR="007D0711" w:rsidRDefault="007D0711" w:rsidP="007D0711"/>
    <w:p w:rsidR="007D0711" w:rsidRDefault="007D0711" w:rsidP="007D0711">
      <w:r>
        <w:t>Ведь возможно, что и сами-то,</w:t>
      </w:r>
    </w:p>
    <w:p w:rsidR="007D0711" w:rsidRDefault="007D0711" w:rsidP="007D0711">
      <w:r>
        <w:t>За порогом детских лет,</w:t>
      </w:r>
    </w:p>
    <w:p w:rsidR="007D0711" w:rsidRDefault="007D0711" w:rsidP="007D0711">
      <w:r>
        <w:t>Вы в ряды однажды станете</w:t>
      </w:r>
    </w:p>
    <w:p w:rsidR="007D0711" w:rsidRDefault="007D0711" w:rsidP="007D0711">
      <w:r>
        <w:lastRenderedPageBreak/>
        <w:t>Испытателей ракет.</w:t>
      </w:r>
    </w:p>
    <w:p w:rsidR="007D0711" w:rsidRDefault="007D0711" w:rsidP="007D0711"/>
    <w:p w:rsidR="00446F56" w:rsidRDefault="00446F56" w:rsidP="00446F56"/>
    <w:p w:rsidR="00446F56" w:rsidRDefault="00446F56" w:rsidP="00446F56"/>
    <w:p w:rsidR="00446F56" w:rsidRDefault="00446F56" w:rsidP="00446F56"/>
    <w:p w:rsidR="00446F56" w:rsidRDefault="00446F56" w:rsidP="00446F56"/>
    <w:p w:rsidR="00446F56" w:rsidRDefault="00446F56" w:rsidP="00446F56"/>
    <w:p w:rsidR="00446F56" w:rsidRDefault="00446F56" w:rsidP="00446F56"/>
    <w:p w:rsidR="00446F56" w:rsidRDefault="00446F56" w:rsidP="00446F56">
      <w:pPr>
        <w:pStyle w:val="a3"/>
      </w:pPr>
    </w:p>
    <w:p w:rsidR="00453038" w:rsidRDefault="00453038" w:rsidP="00453038"/>
    <w:p w:rsidR="00453038" w:rsidRDefault="00453038"/>
    <w:sectPr w:rsidR="0045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623"/>
    <w:multiLevelType w:val="hybridMultilevel"/>
    <w:tmpl w:val="4138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50"/>
    <w:rsid w:val="00000D79"/>
    <w:rsid w:val="00003950"/>
    <w:rsid w:val="000049D1"/>
    <w:rsid w:val="0000506C"/>
    <w:rsid w:val="00043BD3"/>
    <w:rsid w:val="00050CB8"/>
    <w:rsid w:val="00066F8E"/>
    <w:rsid w:val="00067F97"/>
    <w:rsid w:val="00077818"/>
    <w:rsid w:val="00093C21"/>
    <w:rsid w:val="000A0E60"/>
    <w:rsid w:val="000A4F67"/>
    <w:rsid w:val="000C71D5"/>
    <w:rsid w:val="000E4E7D"/>
    <w:rsid w:val="0015002D"/>
    <w:rsid w:val="00151627"/>
    <w:rsid w:val="00151A31"/>
    <w:rsid w:val="00155696"/>
    <w:rsid w:val="00173E95"/>
    <w:rsid w:val="001B7402"/>
    <w:rsid w:val="001E1D50"/>
    <w:rsid w:val="001E4314"/>
    <w:rsid w:val="00213048"/>
    <w:rsid w:val="00224DBA"/>
    <w:rsid w:val="00237E70"/>
    <w:rsid w:val="00247221"/>
    <w:rsid w:val="00277845"/>
    <w:rsid w:val="00280337"/>
    <w:rsid w:val="00291089"/>
    <w:rsid w:val="002B6C96"/>
    <w:rsid w:val="002D644F"/>
    <w:rsid w:val="002E37A3"/>
    <w:rsid w:val="002E7A4F"/>
    <w:rsid w:val="002F5468"/>
    <w:rsid w:val="002F6C49"/>
    <w:rsid w:val="002F78CF"/>
    <w:rsid w:val="00303DE3"/>
    <w:rsid w:val="003069D8"/>
    <w:rsid w:val="00316379"/>
    <w:rsid w:val="00325DCC"/>
    <w:rsid w:val="00342572"/>
    <w:rsid w:val="00367050"/>
    <w:rsid w:val="003741D9"/>
    <w:rsid w:val="003A3285"/>
    <w:rsid w:val="003C60E9"/>
    <w:rsid w:val="003E0C65"/>
    <w:rsid w:val="003E7858"/>
    <w:rsid w:val="004117E3"/>
    <w:rsid w:val="0041681E"/>
    <w:rsid w:val="00422196"/>
    <w:rsid w:val="00432229"/>
    <w:rsid w:val="004409FD"/>
    <w:rsid w:val="004441E6"/>
    <w:rsid w:val="00446F56"/>
    <w:rsid w:val="00453038"/>
    <w:rsid w:val="00471E2B"/>
    <w:rsid w:val="004B04D7"/>
    <w:rsid w:val="004B422A"/>
    <w:rsid w:val="004C0622"/>
    <w:rsid w:val="004D2AC9"/>
    <w:rsid w:val="004D41A2"/>
    <w:rsid w:val="004F01DA"/>
    <w:rsid w:val="004F46B9"/>
    <w:rsid w:val="00526FC7"/>
    <w:rsid w:val="005717F0"/>
    <w:rsid w:val="005735D1"/>
    <w:rsid w:val="00575C11"/>
    <w:rsid w:val="005913E7"/>
    <w:rsid w:val="00596DEB"/>
    <w:rsid w:val="005A0324"/>
    <w:rsid w:val="005A39BB"/>
    <w:rsid w:val="005B7B21"/>
    <w:rsid w:val="005D273B"/>
    <w:rsid w:val="005D468B"/>
    <w:rsid w:val="005D6804"/>
    <w:rsid w:val="00626083"/>
    <w:rsid w:val="00647C7A"/>
    <w:rsid w:val="0068177D"/>
    <w:rsid w:val="00684007"/>
    <w:rsid w:val="006F4208"/>
    <w:rsid w:val="00701719"/>
    <w:rsid w:val="00710CA4"/>
    <w:rsid w:val="00716829"/>
    <w:rsid w:val="00730737"/>
    <w:rsid w:val="00740D1D"/>
    <w:rsid w:val="00744553"/>
    <w:rsid w:val="00744C8A"/>
    <w:rsid w:val="0075310D"/>
    <w:rsid w:val="00755723"/>
    <w:rsid w:val="00760EAE"/>
    <w:rsid w:val="00776C75"/>
    <w:rsid w:val="00785E19"/>
    <w:rsid w:val="007B0AB6"/>
    <w:rsid w:val="007D0711"/>
    <w:rsid w:val="007D39F8"/>
    <w:rsid w:val="007D6ED4"/>
    <w:rsid w:val="007F7711"/>
    <w:rsid w:val="00811019"/>
    <w:rsid w:val="0086263A"/>
    <w:rsid w:val="008F06D8"/>
    <w:rsid w:val="009004B0"/>
    <w:rsid w:val="00907F0D"/>
    <w:rsid w:val="00932209"/>
    <w:rsid w:val="00940CA6"/>
    <w:rsid w:val="0096622B"/>
    <w:rsid w:val="009739F8"/>
    <w:rsid w:val="009E1914"/>
    <w:rsid w:val="009F197F"/>
    <w:rsid w:val="009F7373"/>
    <w:rsid w:val="00A00DCE"/>
    <w:rsid w:val="00A03CBE"/>
    <w:rsid w:val="00A13895"/>
    <w:rsid w:val="00A6070E"/>
    <w:rsid w:val="00A62E39"/>
    <w:rsid w:val="00A65EE0"/>
    <w:rsid w:val="00B37EB9"/>
    <w:rsid w:val="00B4465D"/>
    <w:rsid w:val="00B45ADA"/>
    <w:rsid w:val="00B56675"/>
    <w:rsid w:val="00B64D3F"/>
    <w:rsid w:val="00B71643"/>
    <w:rsid w:val="00B9739E"/>
    <w:rsid w:val="00BA71CB"/>
    <w:rsid w:val="00BC2B39"/>
    <w:rsid w:val="00BC482F"/>
    <w:rsid w:val="00C0728A"/>
    <w:rsid w:val="00C11A64"/>
    <w:rsid w:val="00C45EC9"/>
    <w:rsid w:val="00C513BE"/>
    <w:rsid w:val="00C63C3B"/>
    <w:rsid w:val="00C8400E"/>
    <w:rsid w:val="00C92B6D"/>
    <w:rsid w:val="00C95001"/>
    <w:rsid w:val="00CA6392"/>
    <w:rsid w:val="00CC420A"/>
    <w:rsid w:val="00CC630E"/>
    <w:rsid w:val="00CD374D"/>
    <w:rsid w:val="00CD504D"/>
    <w:rsid w:val="00CD74E0"/>
    <w:rsid w:val="00CF0E51"/>
    <w:rsid w:val="00D27F57"/>
    <w:rsid w:val="00D57157"/>
    <w:rsid w:val="00D60A03"/>
    <w:rsid w:val="00DD0715"/>
    <w:rsid w:val="00DD14E8"/>
    <w:rsid w:val="00DD26ED"/>
    <w:rsid w:val="00DF709A"/>
    <w:rsid w:val="00DF76BC"/>
    <w:rsid w:val="00E04E92"/>
    <w:rsid w:val="00E06AC7"/>
    <w:rsid w:val="00E249E3"/>
    <w:rsid w:val="00E2669E"/>
    <w:rsid w:val="00E411AD"/>
    <w:rsid w:val="00E4258E"/>
    <w:rsid w:val="00E62C61"/>
    <w:rsid w:val="00E67943"/>
    <w:rsid w:val="00EB751C"/>
    <w:rsid w:val="00EC1EDE"/>
    <w:rsid w:val="00ED1628"/>
    <w:rsid w:val="00EF0365"/>
    <w:rsid w:val="00EF0440"/>
    <w:rsid w:val="00F13B13"/>
    <w:rsid w:val="00F17763"/>
    <w:rsid w:val="00F249C9"/>
    <w:rsid w:val="00F40C40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2015-12-05T13:22:00Z</dcterms:created>
  <dcterms:modified xsi:type="dcterms:W3CDTF">2015-12-05T13:54:00Z</dcterms:modified>
</cp:coreProperties>
</file>